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4C" w:rsidRDefault="0099254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  <w:sz w:val="28"/>
          <w:szCs w:val="24"/>
        </w:rPr>
        <w:drawing>
          <wp:inline distT="0" distB="0" distL="0" distR="0">
            <wp:extent cx="6412865" cy="8801972"/>
            <wp:effectExtent l="0" t="0" r="6985" b="0"/>
            <wp:docPr id="1" name="Рисунок 1" descr="C:\Users\зарина\Desktop\на сайт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Desktop\на сайт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880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4C" w:rsidRDefault="0099254C">
      <w:pPr>
        <w:jc w:val="center"/>
        <w:rPr>
          <w:rFonts w:eastAsia="Times New Roman"/>
          <w:b/>
          <w:bCs/>
          <w:sz w:val="28"/>
          <w:szCs w:val="28"/>
        </w:rPr>
      </w:pPr>
    </w:p>
    <w:p w:rsidR="0099254C" w:rsidRDefault="0099254C">
      <w:pPr>
        <w:jc w:val="center"/>
        <w:rPr>
          <w:rFonts w:eastAsia="Times New Roman"/>
          <w:b/>
          <w:bCs/>
          <w:sz w:val="28"/>
          <w:szCs w:val="28"/>
        </w:rPr>
      </w:pPr>
    </w:p>
    <w:p w:rsidR="0099254C" w:rsidRDefault="0099254C">
      <w:pPr>
        <w:jc w:val="center"/>
        <w:rPr>
          <w:rFonts w:eastAsia="Times New Roman"/>
          <w:b/>
          <w:bCs/>
          <w:sz w:val="28"/>
          <w:szCs w:val="28"/>
        </w:rPr>
      </w:pPr>
    </w:p>
    <w:p w:rsidR="002F2D3C" w:rsidRDefault="00F8136D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2F2D3C" w:rsidRDefault="002F2D3C">
      <w:pPr>
        <w:spacing w:line="317" w:lineRule="exact"/>
        <w:rPr>
          <w:sz w:val="20"/>
          <w:szCs w:val="20"/>
        </w:rPr>
      </w:pPr>
    </w:p>
    <w:p w:rsidR="002F2D3C" w:rsidRDefault="00F8136D">
      <w:pPr>
        <w:pStyle w:val="a6"/>
        <w:spacing w:before="66" w:line="276" w:lineRule="auto"/>
        <w:ind w:left="312" w:right="769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график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МБОУ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СОШ с. Комгарон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="009E1F54">
        <w:rPr>
          <w:sz w:val="28"/>
          <w:szCs w:val="28"/>
        </w:rPr>
        <w:t>2023/2024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документом,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регламентирующим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процесса.</w:t>
      </w:r>
    </w:p>
    <w:p w:rsidR="002F2D3C" w:rsidRDefault="00F8136D">
      <w:pPr>
        <w:pStyle w:val="a6"/>
        <w:spacing w:line="276" w:lineRule="auto"/>
        <w:ind w:left="312" w:right="77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календарного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графика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составляют:</w:t>
      </w:r>
    </w:p>
    <w:p w:rsidR="002F2D3C" w:rsidRDefault="00F8136D">
      <w:pPr>
        <w:pStyle w:val="ab"/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before="3" w:line="276" w:lineRule="auto"/>
        <w:ind w:left="1021" w:hanging="710"/>
        <w:contextualSpacing w:val="0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29.12.2012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273-ФЗ;</w:t>
      </w:r>
    </w:p>
    <w:p w:rsidR="002F2D3C" w:rsidRDefault="002F2D3C">
      <w:pPr>
        <w:pStyle w:val="ab"/>
        <w:widowControl w:val="0"/>
        <w:tabs>
          <w:tab w:val="left" w:pos="1022"/>
        </w:tabs>
        <w:autoSpaceDE w:val="0"/>
        <w:autoSpaceDN w:val="0"/>
        <w:spacing w:before="3" w:line="276" w:lineRule="auto"/>
        <w:ind w:left="1021"/>
        <w:contextualSpacing w:val="0"/>
        <w:rPr>
          <w:sz w:val="28"/>
          <w:szCs w:val="28"/>
        </w:rPr>
      </w:pPr>
    </w:p>
    <w:p w:rsidR="002F2D3C" w:rsidRDefault="00F8136D">
      <w:pPr>
        <w:pStyle w:val="ab"/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before="3" w:line="276" w:lineRule="auto"/>
        <w:ind w:left="1021" w:hanging="710"/>
        <w:contextualSpacing w:val="0"/>
        <w:rPr>
          <w:sz w:val="28"/>
          <w:szCs w:val="28"/>
        </w:rPr>
      </w:pPr>
      <w:r>
        <w:rPr>
          <w:sz w:val="28"/>
        </w:rPr>
        <w:t>Постановление Главного государственного санитарного врача РФ от 28 сентября 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«Санитарно-эпидемиологические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требования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к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организациям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воспитания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обучения,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отдыха </w:t>
      </w:r>
      <w:r>
        <w:rPr>
          <w:spacing w:val="-5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оздоровления детей и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молодежи»;</w:t>
      </w:r>
    </w:p>
    <w:p w:rsidR="002F2D3C" w:rsidRDefault="00F8136D">
      <w:pPr>
        <w:pStyle w:val="aa"/>
      </w:pPr>
      <w:r>
        <w:rPr>
          <w:sz w:val="28"/>
        </w:rPr>
        <w:t xml:space="preserve">      </w:t>
      </w:r>
    </w:p>
    <w:p w:rsidR="00753C99" w:rsidRDefault="00F8136D" w:rsidP="00753C99">
      <w:pPr>
        <w:pStyle w:val="ab"/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line="276" w:lineRule="auto"/>
        <w:ind w:left="1021" w:hanging="7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санитарного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врача РФ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санитарных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СанПиН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1.2.3685-21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«Гигиенические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безвредности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среды обитания»;</w:t>
      </w:r>
    </w:p>
    <w:p w:rsidR="009E1F54" w:rsidRDefault="009E1F54" w:rsidP="009E1F54">
      <w:pPr>
        <w:pStyle w:val="ab"/>
        <w:rPr>
          <w:sz w:val="28"/>
          <w:szCs w:val="28"/>
        </w:rPr>
      </w:pPr>
    </w:p>
    <w:p w:rsidR="009E1F54" w:rsidRPr="009E1F54" w:rsidRDefault="009E1F54" w:rsidP="009E1F54">
      <w:pPr>
        <w:pStyle w:val="ab"/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line="276" w:lineRule="auto"/>
        <w:ind w:left="1021" w:hanging="710"/>
        <w:contextualSpacing w:val="0"/>
        <w:jc w:val="both"/>
        <w:rPr>
          <w:sz w:val="32"/>
          <w:szCs w:val="28"/>
        </w:rPr>
      </w:pPr>
      <w:r w:rsidRPr="00FA3AF5">
        <w:rPr>
          <w:rFonts w:eastAsia="Calibri"/>
          <w:sz w:val="28"/>
          <w:szCs w:val="24"/>
          <w:lang w:eastAsia="en-US"/>
        </w:rPr>
        <w:t>Приказ МОН РСО-Алания от 15.08.2023г. №810 «О переносе даты празднования Дня знаний в РСО-Алания», Приказ УО Пригородного района от 18.08.2023г №199 «О переносе даты празднования Дня знаний в РСО-Алания»</w:t>
      </w:r>
    </w:p>
    <w:p w:rsidR="00753C99" w:rsidRPr="00753C99" w:rsidRDefault="00753C99" w:rsidP="00753C99">
      <w:pPr>
        <w:pStyle w:val="ab"/>
        <w:widowControl w:val="0"/>
        <w:tabs>
          <w:tab w:val="left" w:pos="1022"/>
        </w:tabs>
        <w:autoSpaceDE w:val="0"/>
        <w:autoSpaceDN w:val="0"/>
        <w:spacing w:line="276" w:lineRule="auto"/>
        <w:ind w:left="0"/>
        <w:contextualSpacing w:val="0"/>
        <w:jc w:val="both"/>
        <w:rPr>
          <w:sz w:val="28"/>
          <w:szCs w:val="28"/>
        </w:rPr>
      </w:pPr>
    </w:p>
    <w:p w:rsidR="002F2D3C" w:rsidRDefault="002F2D3C">
      <w:pPr>
        <w:pStyle w:val="ab"/>
        <w:rPr>
          <w:sz w:val="28"/>
          <w:szCs w:val="28"/>
        </w:rPr>
      </w:pPr>
    </w:p>
    <w:p w:rsidR="002F2D3C" w:rsidRDefault="00F8136D">
      <w:pPr>
        <w:pStyle w:val="ab"/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line="276" w:lineRule="auto"/>
        <w:ind w:left="1021" w:hanging="7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Устав МБОУ СОШ с. Комгарон.</w:t>
      </w:r>
    </w:p>
    <w:p w:rsidR="002F2D3C" w:rsidRDefault="002F2D3C">
      <w:pPr>
        <w:pStyle w:val="a6"/>
        <w:spacing w:line="276" w:lineRule="auto"/>
        <w:ind w:left="312" w:right="769"/>
        <w:jc w:val="both"/>
        <w:rPr>
          <w:color w:val="FF0000"/>
          <w:sz w:val="28"/>
          <w:szCs w:val="28"/>
        </w:rPr>
      </w:pPr>
    </w:p>
    <w:p w:rsidR="002F2D3C" w:rsidRDefault="00F8136D">
      <w:pPr>
        <w:pStyle w:val="a6"/>
        <w:spacing w:before="2" w:line="276" w:lineRule="auto"/>
        <w:ind w:left="284" w:hanging="28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</w:p>
    <w:p w:rsidR="002F2D3C" w:rsidRDefault="002F2D3C">
      <w:pPr>
        <w:pStyle w:val="a6"/>
        <w:spacing w:before="2" w:line="276" w:lineRule="auto"/>
        <w:rPr>
          <w:sz w:val="28"/>
          <w:szCs w:val="28"/>
        </w:rPr>
      </w:pPr>
    </w:p>
    <w:p w:rsidR="002F2D3C" w:rsidRDefault="00F8136D">
      <w:pPr>
        <w:pStyle w:val="a6"/>
        <w:spacing w:before="2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2D3C" w:rsidRDefault="002F2D3C">
      <w:pPr>
        <w:pStyle w:val="a6"/>
        <w:spacing w:before="2" w:line="276" w:lineRule="auto"/>
        <w:ind w:left="284"/>
        <w:rPr>
          <w:sz w:val="28"/>
          <w:szCs w:val="28"/>
        </w:rPr>
      </w:pPr>
    </w:p>
    <w:p w:rsidR="002F2D3C" w:rsidRDefault="002F2D3C">
      <w:pPr>
        <w:pStyle w:val="a6"/>
        <w:spacing w:before="2" w:line="276" w:lineRule="auto"/>
        <w:ind w:left="284"/>
        <w:rPr>
          <w:sz w:val="28"/>
          <w:szCs w:val="28"/>
        </w:rPr>
      </w:pPr>
    </w:p>
    <w:p w:rsidR="002F2D3C" w:rsidRDefault="002F2D3C">
      <w:pPr>
        <w:pStyle w:val="a6"/>
        <w:spacing w:before="2" w:line="276" w:lineRule="auto"/>
        <w:ind w:left="284"/>
        <w:rPr>
          <w:sz w:val="28"/>
          <w:szCs w:val="28"/>
        </w:rPr>
      </w:pPr>
    </w:p>
    <w:p w:rsidR="002F2D3C" w:rsidRDefault="002F2D3C">
      <w:pPr>
        <w:pStyle w:val="a6"/>
        <w:spacing w:before="2" w:line="276" w:lineRule="auto"/>
        <w:ind w:left="284"/>
        <w:rPr>
          <w:sz w:val="28"/>
          <w:szCs w:val="28"/>
        </w:rPr>
      </w:pPr>
    </w:p>
    <w:p w:rsidR="002F2D3C" w:rsidRDefault="002F2D3C">
      <w:pPr>
        <w:pStyle w:val="a6"/>
        <w:spacing w:before="2" w:line="276" w:lineRule="auto"/>
        <w:ind w:left="284"/>
        <w:rPr>
          <w:sz w:val="28"/>
          <w:szCs w:val="28"/>
        </w:rPr>
      </w:pPr>
    </w:p>
    <w:p w:rsidR="002F2D3C" w:rsidRDefault="002F2D3C">
      <w:pPr>
        <w:pStyle w:val="a6"/>
        <w:spacing w:before="2" w:line="276" w:lineRule="auto"/>
        <w:ind w:left="284"/>
        <w:rPr>
          <w:sz w:val="28"/>
          <w:szCs w:val="28"/>
        </w:rPr>
      </w:pPr>
    </w:p>
    <w:p w:rsidR="002F2D3C" w:rsidRDefault="002F2D3C">
      <w:pPr>
        <w:pStyle w:val="a6"/>
        <w:spacing w:before="2" w:line="276" w:lineRule="auto"/>
        <w:ind w:left="284"/>
        <w:rPr>
          <w:sz w:val="28"/>
          <w:szCs w:val="28"/>
        </w:rPr>
      </w:pPr>
    </w:p>
    <w:p w:rsidR="009E1F54" w:rsidRDefault="009E1F54">
      <w:pPr>
        <w:tabs>
          <w:tab w:val="left" w:pos="360"/>
        </w:tabs>
        <w:spacing w:line="234" w:lineRule="auto"/>
        <w:ind w:left="360" w:right="1080"/>
        <w:rPr>
          <w:rFonts w:eastAsia="Times New Roman"/>
          <w:b/>
          <w:bCs/>
          <w:sz w:val="28"/>
          <w:szCs w:val="28"/>
        </w:rPr>
      </w:pPr>
    </w:p>
    <w:p w:rsidR="009E1F54" w:rsidRDefault="009E1F54">
      <w:pPr>
        <w:tabs>
          <w:tab w:val="left" w:pos="360"/>
        </w:tabs>
        <w:spacing w:line="234" w:lineRule="auto"/>
        <w:ind w:left="360" w:right="1080"/>
        <w:rPr>
          <w:rFonts w:eastAsia="Times New Roman"/>
          <w:b/>
          <w:bCs/>
          <w:sz w:val="28"/>
          <w:szCs w:val="28"/>
        </w:rPr>
      </w:pPr>
    </w:p>
    <w:p w:rsidR="001B3249" w:rsidRDefault="001B3249">
      <w:pPr>
        <w:tabs>
          <w:tab w:val="left" w:pos="360"/>
        </w:tabs>
        <w:spacing w:line="234" w:lineRule="auto"/>
        <w:ind w:left="360" w:right="1080"/>
        <w:rPr>
          <w:rFonts w:eastAsia="Times New Roman"/>
          <w:b/>
          <w:bCs/>
          <w:sz w:val="28"/>
          <w:szCs w:val="28"/>
        </w:rPr>
      </w:pPr>
    </w:p>
    <w:p w:rsidR="002F2D3C" w:rsidRDefault="00F8136D">
      <w:pPr>
        <w:tabs>
          <w:tab w:val="left" w:pos="360"/>
        </w:tabs>
        <w:spacing w:line="234" w:lineRule="auto"/>
        <w:ind w:left="360" w:right="10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 Продол</w:t>
      </w:r>
      <w:r w:rsidR="009E1F54">
        <w:rPr>
          <w:rFonts w:eastAsia="Times New Roman"/>
          <w:b/>
          <w:bCs/>
          <w:sz w:val="28"/>
          <w:szCs w:val="28"/>
        </w:rPr>
        <w:t>жительность учебного года в 2023/2024</w:t>
      </w:r>
      <w:r>
        <w:rPr>
          <w:rFonts w:eastAsia="Times New Roman"/>
          <w:b/>
          <w:bCs/>
          <w:sz w:val="28"/>
          <w:szCs w:val="28"/>
        </w:rPr>
        <w:t xml:space="preserve"> учебном году. </w:t>
      </w:r>
    </w:p>
    <w:p w:rsidR="001E10D7" w:rsidRPr="001E10D7" w:rsidRDefault="00F8136D" w:rsidP="001E10D7">
      <w:pPr>
        <w:tabs>
          <w:tab w:val="left" w:pos="360"/>
        </w:tabs>
        <w:spacing w:line="234" w:lineRule="auto"/>
        <w:ind w:left="360" w:right="10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 1. Устанавливается следующая продолжительность уч. года:</w:t>
      </w:r>
    </w:p>
    <w:p w:rsidR="002F2D3C" w:rsidRDefault="002F2D3C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2F2D3C" w:rsidRPr="001B3249" w:rsidRDefault="00C74786" w:rsidP="001B3249">
      <w:pPr>
        <w:spacing w:line="276" w:lineRule="auto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</w:t>
      </w:r>
      <w:r w:rsidR="00946EA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</w:t>
      </w:r>
      <w:r w:rsidR="001B3249">
        <w:rPr>
          <w:rFonts w:eastAsia="Times New Roman"/>
          <w:sz w:val="28"/>
          <w:szCs w:val="28"/>
        </w:rPr>
        <w:t>, 11 классы</w:t>
      </w:r>
      <w:r w:rsidR="00F8136D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 xml:space="preserve"> </w:t>
      </w:r>
      <w:r w:rsidR="00F8136D">
        <w:rPr>
          <w:rFonts w:eastAsia="Times New Roman"/>
          <w:sz w:val="28"/>
          <w:szCs w:val="28"/>
        </w:rPr>
        <w:t xml:space="preserve">34 </w:t>
      </w:r>
      <w:r w:rsidR="001B3249">
        <w:rPr>
          <w:rFonts w:eastAsia="Times New Roman"/>
          <w:sz w:val="28"/>
          <w:szCs w:val="28"/>
        </w:rPr>
        <w:t>учебные  недели (206 учебных дней</w:t>
      </w:r>
      <w:r w:rsidR="00F8136D">
        <w:rPr>
          <w:rFonts w:eastAsia="Times New Roman"/>
          <w:sz w:val="28"/>
          <w:szCs w:val="28"/>
        </w:rPr>
        <w:t>)</w:t>
      </w:r>
    </w:p>
    <w:p w:rsidR="00C74786" w:rsidRPr="001B3249" w:rsidRDefault="00C74786">
      <w:pPr>
        <w:spacing w:line="235" w:lineRule="auto"/>
        <w:ind w:left="360" w:right="920" w:firstLine="2182"/>
        <w:rPr>
          <w:rFonts w:eastAsia="Times New Roman"/>
          <w:b/>
          <w:bCs/>
          <w:sz w:val="16"/>
          <w:szCs w:val="28"/>
        </w:rPr>
      </w:pPr>
    </w:p>
    <w:p w:rsidR="002F2D3C" w:rsidRDefault="00F8136D">
      <w:pPr>
        <w:spacing w:line="235" w:lineRule="auto"/>
        <w:ind w:left="360" w:right="920" w:firstLine="21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Периоды учебных занятий и каникулы: </w:t>
      </w:r>
    </w:p>
    <w:p w:rsidR="002F2D3C" w:rsidRDefault="009E1F54" w:rsidP="00C74786">
      <w:pPr>
        <w:spacing w:line="276" w:lineRule="auto"/>
        <w:ind w:left="360" w:right="920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2023/2024 </w:t>
      </w:r>
      <w:r w:rsidR="00F8136D">
        <w:rPr>
          <w:rFonts w:eastAsia="Times New Roman"/>
          <w:sz w:val="28"/>
          <w:szCs w:val="28"/>
        </w:rPr>
        <w:t xml:space="preserve">учебном году урочные занятия начинаются  </w:t>
      </w:r>
      <w:r w:rsidR="00F8136D">
        <w:rPr>
          <w:rFonts w:eastAsia="Times New Roman"/>
          <w:b/>
          <w:bCs/>
          <w:sz w:val="28"/>
          <w:szCs w:val="28"/>
          <w:shd w:val="clear" w:color="auto" w:fill="FFFFFF" w:themeFill="background1"/>
        </w:rPr>
        <w:t>1</w:t>
      </w:r>
      <w:r w:rsidR="00F8136D">
        <w:rPr>
          <w:rFonts w:eastAsia="Times New Roman"/>
          <w:sz w:val="28"/>
          <w:szCs w:val="28"/>
          <w:shd w:val="clear" w:color="auto" w:fill="FFFFFF" w:themeFill="background1"/>
        </w:rPr>
        <w:t xml:space="preserve"> </w:t>
      </w:r>
      <w:r w:rsidR="00F8136D">
        <w:rPr>
          <w:rFonts w:eastAsia="Times New Roman"/>
          <w:b/>
          <w:bCs/>
          <w:sz w:val="28"/>
          <w:szCs w:val="28"/>
          <w:shd w:val="clear" w:color="auto" w:fill="FFFFFF" w:themeFill="background1"/>
        </w:rPr>
        <w:t>сентября</w:t>
      </w:r>
      <w:r>
        <w:rPr>
          <w:rFonts w:eastAsia="Times New Roman"/>
          <w:sz w:val="28"/>
          <w:szCs w:val="28"/>
          <w:shd w:val="clear" w:color="auto" w:fill="FFFFFF" w:themeFill="background1"/>
        </w:rPr>
        <w:t xml:space="preserve"> (пятница</w:t>
      </w:r>
      <w:r w:rsidR="00F8136D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b/>
          <w:bCs/>
          <w:sz w:val="28"/>
          <w:szCs w:val="28"/>
        </w:rPr>
        <w:t>2023</w:t>
      </w:r>
      <w:r w:rsidR="00F8136D">
        <w:rPr>
          <w:rFonts w:eastAsia="Times New Roman"/>
          <w:b/>
          <w:bCs/>
          <w:sz w:val="28"/>
          <w:szCs w:val="28"/>
        </w:rPr>
        <w:t>года</w:t>
      </w:r>
      <w:r w:rsidR="00F8136D">
        <w:rPr>
          <w:rFonts w:eastAsia="Times New Roman"/>
          <w:sz w:val="28"/>
          <w:szCs w:val="28"/>
        </w:rPr>
        <w:t xml:space="preserve"> и заканчивается </w:t>
      </w:r>
      <w:r>
        <w:rPr>
          <w:rFonts w:eastAsia="Times New Roman"/>
          <w:b/>
          <w:bCs/>
          <w:sz w:val="28"/>
          <w:szCs w:val="28"/>
        </w:rPr>
        <w:t xml:space="preserve">20 </w:t>
      </w:r>
      <w:r w:rsidR="00F8136D">
        <w:rPr>
          <w:rFonts w:eastAsia="Times New Roman"/>
          <w:b/>
          <w:bCs/>
          <w:sz w:val="28"/>
          <w:szCs w:val="28"/>
        </w:rPr>
        <w:t>мая</w:t>
      </w:r>
      <w:r>
        <w:rPr>
          <w:rFonts w:eastAsia="Times New Roman"/>
          <w:sz w:val="28"/>
          <w:szCs w:val="28"/>
        </w:rPr>
        <w:t xml:space="preserve"> (понедельник</w:t>
      </w:r>
      <w:r w:rsidR="00F8136D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b/>
          <w:bCs/>
          <w:sz w:val="28"/>
          <w:szCs w:val="28"/>
        </w:rPr>
        <w:t>2024</w:t>
      </w:r>
      <w:r w:rsidR="00F8136D">
        <w:rPr>
          <w:rFonts w:eastAsia="Times New Roman"/>
          <w:sz w:val="28"/>
          <w:szCs w:val="28"/>
        </w:rPr>
        <w:t xml:space="preserve"> </w:t>
      </w:r>
      <w:r w:rsidR="00F8136D">
        <w:rPr>
          <w:rFonts w:eastAsia="Times New Roman"/>
          <w:b/>
          <w:bCs/>
          <w:sz w:val="28"/>
          <w:szCs w:val="28"/>
        </w:rPr>
        <w:t>года</w:t>
      </w:r>
      <w:r>
        <w:rPr>
          <w:rFonts w:eastAsia="Times New Roman"/>
          <w:b/>
          <w:bCs/>
          <w:sz w:val="28"/>
          <w:szCs w:val="28"/>
        </w:rPr>
        <w:t>.</w:t>
      </w:r>
    </w:p>
    <w:p w:rsidR="009E1F54" w:rsidRPr="00FA3AF5" w:rsidRDefault="009E1F54" w:rsidP="009E1F54">
      <w:pPr>
        <w:pStyle w:val="ab"/>
        <w:widowControl w:val="0"/>
        <w:tabs>
          <w:tab w:val="left" w:pos="567"/>
        </w:tabs>
        <w:autoSpaceDE w:val="0"/>
        <w:autoSpaceDN w:val="0"/>
        <w:spacing w:line="276" w:lineRule="auto"/>
        <w:ind w:left="284"/>
        <w:contextualSpacing w:val="0"/>
        <w:jc w:val="both"/>
        <w:rPr>
          <w:sz w:val="32"/>
          <w:szCs w:val="28"/>
        </w:rPr>
      </w:pPr>
      <w:r w:rsidRPr="008419ED">
        <w:rPr>
          <w:rFonts w:eastAsia="Calibri"/>
          <w:sz w:val="24"/>
          <w:szCs w:val="24"/>
        </w:rPr>
        <w:t>(Перенос празднова</w:t>
      </w:r>
      <w:r>
        <w:rPr>
          <w:rFonts w:eastAsia="Calibri"/>
          <w:sz w:val="24"/>
          <w:szCs w:val="24"/>
        </w:rPr>
        <w:t>ния Дня знаний в РСО-Алания на 4</w:t>
      </w:r>
      <w:r w:rsidRPr="008419ED">
        <w:rPr>
          <w:rFonts w:eastAsia="Calibri"/>
          <w:sz w:val="24"/>
          <w:szCs w:val="24"/>
        </w:rPr>
        <w:t xml:space="preserve"> сентября. 1-3 сентября - Дни памяти жертв теракта в СОШ №1 г. Беслан. Учебный (урочный) процесс организуется в обычном режиме с </w:t>
      </w:r>
      <w:r>
        <w:rPr>
          <w:rFonts w:eastAsia="Calibri"/>
          <w:b/>
          <w:sz w:val="24"/>
          <w:szCs w:val="24"/>
        </w:rPr>
        <w:t>05.09.2023</w:t>
      </w:r>
      <w:r w:rsidRPr="008419ED">
        <w:rPr>
          <w:rFonts w:eastAsia="Calibri"/>
          <w:b/>
          <w:sz w:val="24"/>
          <w:szCs w:val="24"/>
        </w:rPr>
        <w:t>г</w:t>
      </w:r>
      <w:r w:rsidRPr="008419ED">
        <w:rPr>
          <w:rFonts w:eastAsia="Calibri"/>
          <w:color w:val="FF0000"/>
          <w:sz w:val="24"/>
          <w:szCs w:val="24"/>
        </w:rPr>
        <w:t>.</w:t>
      </w:r>
      <w:r w:rsidRPr="008419ED">
        <w:rPr>
          <w:rFonts w:eastAsia="Calibri"/>
          <w:sz w:val="24"/>
          <w:szCs w:val="24"/>
        </w:rPr>
        <w:t xml:space="preserve"> </w:t>
      </w:r>
      <w:r w:rsidRPr="008419ED">
        <w:rPr>
          <w:rFonts w:eastAsia="Calibri"/>
          <w:b/>
          <w:sz w:val="24"/>
          <w:szCs w:val="24"/>
        </w:rPr>
        <w:t>Основание:</w:t>
      </w:r>
      <w:r w:rsidRPr="008419ED">
        <w:rPr>
          <w:rFonts w:eastAsia="Calibri"/>
          <w:sz w:val="24"/>
          <w:szCs w:val="24"/>
        </w:rPr>
        <w:t xml:space="preserve"> </w:t>
      </w:r>
      <w:r w:rsidRPr="0021605B">
        <w:rPr>
          <w:rFonts w:eastAsia="Calibri"/>
          <w:sz w:val="24"/>
          <w:szCs w:val="24"/>
          <w:lang w:eastAsia="en-US"/>
        </w:rPr>
        <w:t>Приказ МОН РСО-Алания от 15.08.2023г. №810 «О переносе даты празднования Дня знаний в РСО-Алания», Приказ УО Пригородного района от 18.08.2023г №199 «О переносе даты празднования Дня знаний в РСО-Алания»</w:t>
      </w:r>
    </w:p>
    <w:p w:rsidR="002F2D3C" w:rsidRDefault="002F2D3C">
      <w:pPr>
        <w:spacing w:line="235" w:lineRule="auto"/>
        <w:ind w:left="360" w:right="920"/>
        <w:rPr>
          <w:sz w:val="20"/>
          <w:szCs w:val="20"/>
        </w:rPr>
      </w:pPr>
    </w:p>
    <w:p w:rsidR="002F2D3C" w:rsidRDefault="002F2D3C">
      <w:pPr>
        <w:spacing w:line="8" w:lineRule="exact"/>
        <w:rPr>
          <w:sz w:val="20"/>
          <w:szCs w:val="20"/>
        </w:rPr>
      </w:pPr>
    </w:p>
    <w:p w:rsidR="002F2D3C" w:rsidRPr="009E2490" w:rsidRDefault="00F8136D" w:rsidP="009E2490">
      <w:pPr>
        <w:ind w:left="14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Устанавливаются следующие сроки школьных каникул:</w:t>
      </w:r>
    </w:p>
    <w:p w:rsidR="002F2D3C" w:rsidRDefault="002F2D3C" w:rsidP="009E1F54">
      <w:pPr>
        <w:spacing w:line="276" w:lineRule="auto"/>
        <w:jc w:val="both"/>
        <w:rPr>
          <w:rFonts w:eastAsia="Times New Roman"/>
          <w:sz w:val="28"/>
          <w:szCs w:val="28"/>
        </w:rPr>
      </w:pPr>
    </w:p>
    <w:tbl>
      <w:tblPr>
        <w:tblStyle w:val="a9"/>
        <w:tblW w:w="9985" w:type="dxa"/>
        <w:tblInd w:w="392" w:type="dxa"/>
        <w:tblLook w:val="04A0" w:firstRow="1" w:lastRow="0" w:firstColumn="1" w:lastColumn="0" w:noHBand="0" w:noVBand="1"/>
      </w:tblPr>
      <w:tblGrid>
        <w:gridCol w:w="1701"/>
        <w:gridCol w:w="1722"/>
        <w:gridCol w:w="1476"/>
        <w:gridCol w:w="1476"/>
        <w:gridCol w:w="1855"/>
        <w:gridCol w:w="1755"/>
      </w:tblGrid>
      <w:tr w:rsidR="009E1F54" w:rsidTr="009E1F54">
        <w:trPr>
          <w:trHeight w:val="313"/>
        </w:trPr>
        <w:tc>
          <w:tcPr>
            <w:tcW w:w="3423" w:type="dxa"/>
            <w:gridSpan w:val="2"/>
            <w:vMerge w:val="restart"/>
          </w:tcPr>
          <w:p w:rsidR="009E1F54" w:rsidRPr="009E1F54" w:rsidRDefault="009E1F54" w:rsidP="009E1F54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F77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2952" w:type="dxa"/>
            <w:gridSpan w:val="2"/>
          </w:tcPr>
          <w:p w:rsidR="009E1F54" w:rsidRPr="00F77415" w:rsidRDefault="009E1F54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10" w:type="dxa"/>
            <w:gridSpan w:val="2"/>
          </w:tcPr>
          <w:p w:rsidR="009E1F54" w:rsidRPr="00F77415" w:rsidRDefault="009E1F54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9E1F54" w:rsidTr="009E1F54">
        <w:trPr>
          <w:trHeight w:val="143"/>
        </w:trPr>
        <w:tc>
          <w:tcPr>
            <w:tcW w:w="3423" w:type="dxa"/>
            <w:gridSpan w:val="2"/>
            <w:vMerge/>
          </w:tcPr>
          <w:p w:rsidR="009E1F54" w:rsidRPr="00F77415" w:rsidRDefault="009E1F54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E1F54" w:rsidRPr="00F77415" w:rsidRDefault="009E1F54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476" w:type="dxa"/>
          </w:tcPr>
          <w:p w:rsidR="009E1F54" w:rsidRPr="00F77415" w:rsidRDefault="009E1F54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855" w:type="dxa"/>
          </w:tcPr>
          <w:p w:rsidR="009E1F54" w:rsidRPr="00F77415" w:rsidRDefault="009E1F54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755" w:type="dxa"/>
          </w:tcPr>
          <w:p w:rsidR="009E1F54" w:rsidRPr="00F77415" w:rsidRDefault="009E1F54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</w:tr>
      <w:tr w:rsidR="009E1F54" w:rsidTr="009E1F54">
        <w:trPr>
          <w:trHeight w:val="313"/>
        </w:trPr>
        <w:tc>
          <w:tcPr>
            <w:tcW w:w="1701" w:type="dxa"/>
            <w:vMerge w:val="restart"/>
          </w:tcPr>
          <w:p w:rsidR="009E1F54" w:rsidRPr="009E1F54" w:rsidRDefault="009E1F54" w:rsidP="00D42460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1722" w:type="dxa"/>
          </w:tcPr>
          <w:p w:rsidR="009E1F54" w:rsidRPr="00F77415" w:rsidRDefault="009E1F54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476" w:type="dxa"/>
          </w:tcPr>
          <w:p w:rsidR="009E1F54" w:rsidRPr="00F77415" w:rsidRDefault="009E1F54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476" w:type="dxa"/>
          </w:tcPr>
          <w:p w:rsidR="009E1F54" w:rsidRPr="00F77415" w:rsidRDefault="009E1F54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1855" w:type="dxa"/>
          </w:tcPr>
          <w:p w:rsidR="009E1F54" w:rsidRPr="00F77415" w:rsidRDefault="009E1F54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5" w:type="dxa"/>
          </w:tcPr>
          <w:p w:rsidR="009E1F54" w:rsidRPr="00F77415" w:rsidRDefault="009E1F54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E1F54" w:rsidTr="009E1F54">
        <w:trPr>
          <w:trHeight w:val="143"/>
        </w:trPr>
        <w:tc>
          <w:tcPr>
            <w:tcW w:w="1701" w:type="dxa"/>
            <w:vMerge/>
          </w:tcPr>
          <w:p w:rsidR="009E1F54" w:rsidRPr="009E1F54" w:rsidRDefault="009E1F54" w:rsidP="00D42460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2" w:type="dxa"/>
          </w:tcPr>
          <w:p w:rsidR="009E1F54" w:rsidRPr="00F77415" w:rsidRDefault="009E1F54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</w:t>
            </w: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 xml:space="preserve">четверть </w:t>
            </w:r>
          </w:p>
        </w:tc>
        <w:tc>
          <w:tcPr>
            <w:tcW w:w="1476" w:type="dxa"/>
          </w:tcPr>
          <w:p w:rsidR="009E1F54" w:rsidRPr="00F77415" w:rsidRDefault="009E1F54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06.11.2023</w:t>
            </w:r>
          </w:p>
        </w:tc>
        <w:tc>
          <w:tcPr>
            <w:tcW w:w="1476" w:type="dxa"/>
          </w:tcPr>
          <w:p w:rsidR="009E1F54" w:rsidRPr="00F77415" w:rsidRDefault="009E1F54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1855" w:type="dxa"/>
          </w:tcPr>
          <w:p w:rsidR="009E1F54" w:rsidRPr="00F77415" w:rsidRDefault="009E1F54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5" w:type="dxa"/>
          </w:tcPr>
          <w:p w:rsidR="009E1F54" w:rsidRPr="00F77415" w:rsidRDefault="009E1F54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E1F54" w:rsidTr="009E1F54">
        <w:trPr>
          <w:trHeight w:val="313"/>
        </w:trPr>
        <w:tc>
          <w:tcPr>
            <w:tcW w:w="1701" w:type="dxa"/>
            <w:vMerge w:val="restart"/>
          </w:tcPr>
          <w:p w:rsidR="009E1F54" w:rsidRPr="009E1F54" w:rsidRDefault="009E1F54" w:rsidP="00D42460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полугодие</w:t>
            </w:r>
          </w:p>
        </w:tc>
        <w:tc>
          <w:tcPr>
            <w:tcW w:w="1722" w:type="dxa"/>
          </w:tcPr>
          <w:p w:rsidR="009E1F54" w:rsidRPr="00F77415" w:rsidRDefault="009E1F54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 </w:t>
            </w: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476" w:type="dxa"/>
          </w:tcPr>
          <w:p w:rsidR="009E1F54" w:rsidRPr="00F77415" w:rsidRDefault="009E1F54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1476" w:type="dxa"/>
          </w:tcPr>
          <w:p w:rsidR="009E1F54" w:rsidRPr="00F77415" w:rsidRDefault="009E1F54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1855" w:type="dxa"/>
          </w:tcPr>
          <w:p w:rsidR="009E1F54" w:rsidRPr="00F77415" w:rsidRDefault="009E1F54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5" w:type="dxa"/>
          </w:tcPr>
          <w:p w:rsidR="009E1F54" w:rsidRPr="00F77415" w:rsidRDefault="009E1F54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E1F54" w:rsidTr="009E1F54">
        <w:trPr>
          <w:trHeight w:val="143"/>
        </w:trPr>
        <w:tc>
          <w:tcPr>
            <w:tcW w:w="1701" w:type="dxa"/>
            <w:vMerge/>
          </w:tcPr>
          <w:p w:rsidR="009E1F54" w:rsidRPr="00F77415" w:rsidRDefault="009E1F54" w:rsidP="00D42460">
            <w:pPr>
              <w:pStyle w:val="ab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2" w:type="dxa"/>
          </w:tcPr>
          <w:p w:rsidR="009E1F54" w:rsidRPr="00F77415" w:rsidRDefault="009E1F54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IV </w:t>
            </w: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476" w:type="dxa"/>
          </w:tcPr>
          <w:p w:rsidR="009E1F54" w:rsidRPr="00F77415" w:rsidRDefault="009E1F54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1476" w:type="dxa"/>
          </w:tcPr>
          <w:p w:rsidR="009E1F54" w:rsidRPr="00F77415" w:rsidRDefault="00831CC7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1F54" w:rsidRPr="00F77415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1855" w:type="dxa"/>
          </w:tcPr>
          <w:p w:rsidR="009E1F54" w:rsidRPr="00F77415" w:rsidRDefault="00831CC7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5" w:type="dxa"/>
          </w:tcPr>
          <w:p w:rsidR="009E1F54" w:rsidRPr="00F77415" w:rsidRDefault="00831CC7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9E1F54" w:rsidRDefault="009E1F54" w:rsidP="00C74786">
      <w:pPr>
        <w:spacing w:line="276" w:lineRule="auto"/>
        <w:ind w:left="360" w:firstLine="550"/>
        <w:jc w:val="both"/>
        <w:rPr>
          <w:rFonts w:eastAsia="Times New Roman"/>
          <w:sz w:val="28"/>
          <w:szCs w:val="28"/>
        </w:rPr>
      </w:pPr>
    </w:p>
    <w:p w:rsidR="001B3249" w:rsidRDefault="001B3249" w:rsidP="001B3249">
      <w:pPr>
        <w:pStyle w:val="ab"/>
        <w:rPr>
          <w:b/>
          <w:bCs/>
          <w:sz w:val="28"/>
          <w:szCs w:val="28"/>
        </w:rPr>
      </w:pPr>
      <w:r w:rsidRPr="00834E43">
        <w:rPr>
          <w:b/>
          <w:bCs/>
          <w:sz w:val="28"/>
          <w:szCs w:val="28"/>
        </w:rPr>
        <w:t>Продолжительность каникул, праздничных выходных дней</w:t>
      </w:r>
      <w:r>
        <w:rPr>
          <w:b/>
          <w:bCs/>
          <w:sz w:val="28"/>
          <w:szCs w:val="28"/>
        </w:rPr>
        <w:t>:</w:t>
      </w:r>
    </w:p>
    <w:p w:rsidR="001B3249" w:rsidRPr="00834E43" w:rsidRDefault="001B3249" w:rsidP="001B3249">
      <w:pPr>
        <w:pStyle w:val="ab"/>
        <w:ind w:left="0"/>
        <w:rPr>
          <w:b/>
          <w:bCs/>
          <w:sz w:val="28"/>
          <w:szCs w:val="28"/>
        </w:rPr>
      </w:pPr>
    </w:p>
    <w:tbl>
      <w:tblPr>
        <w:tblStyle w:val="a9"/>
        <w:tblW w:w="10064" w:type="dxa"/>
        <w:tblInd w:w="392" w:type="dxa"/>
        <w:tblLook w:val="04A0" w:firstRow="1" w:lastRow="0" w:firstColumn="1" w:lastColumn="0" w:noHBand="0" w:noVBand="1"/>
      </w:tblPr>
      <w:tblGrid>
        <w:gridCol w:w="3827"/>
        <w:gridCol w:w="1296"/>
        <w:gridCol w:w="1576"/>
        <w:gridCol w:w="3365"/>
      </w:tblGrid>
      <w:tr w:rsidR="001B3249" w:rsidTr="001B3249">
        <w:tc>
          <w:tcPr>
            <w:tcW w:w="3827" w:type="dxa"/>
            <w:vMerge w:val="restart"/>
          </w:tcPr>
          <w:p w:rsidR="001B3249" w:rsidRPr="00834E43" w:rsidRDefault="001B3249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bCs/>
                <w:sz w:val="28"/>
                <w:szCs w:val="28"/>
              </w:rPr>
              <w:t>Каникулярный период</w:t>
            </w:r>
          </w:p>
        </w:tc>
        <w:tc>
          <w:tcPr>
            <w:tcW w:w="2872" w:type="dxa"/>
            <w:gridSpan w:val="2"/>
          </w:tcPr>
          <w:p w:rsidR="001B3249" w:rsidRPr="00834E43" w:rsidRDefault="001B3249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65" w:type="dxa"/>
            <w:vMerge w:val="restart"/>
          </w:tcPr>
          <w:p w:rsidR="001B3249" w:rsidRPr="001B3249" w:rsidRDefault="001B3249" w:rsidP="001B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 каникул,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4E43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праздничных и выходных дней в календарных днях</w:t>
            </w:r>
          </w:p>
        </w:tc>
      </w:tr>
      <w:tr w:rsidR="001B3249" w:rsidTr="001B3249">
        <w:tc>
          <w:tcPr>
            <w:tcW w:w="3827" w:type="dxa"/>
            <w:vMerge/>
          </w:tcPr>
          <w:p w:rsidR="001B3249" w:rsidRPr="00834E43" w:rsidRDefault="001B3249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1B3249" w:rsidRPr="00834E43" w:rsidRDefault="001B3249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76" w:type="dxa"/>
          </w:tcPr>
          <w:p w:rsidR="001B3249" w:rsidRPr="00834E43" w:rsidRDefault="001B3249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3365" w:type="dxa"/>
            <w:vMerge/>
          </w:tcPr>
          <w:p w:rsidR="001B3249" w:rsidRPr="00834E43" w:rsidRDefault="001B3249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B3249" w:rsidTr="001B3249">
        <w:tc>
          <w:tcPr>
            <w:tcW w:w="3827" w:type="dxa"/>
          </w:tcPr>
          <w:p w:rsidR="001B3249" w:rsidRPr="001B3249" w:rsidRDefault="001B3249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1B3249">
              <w:rPr>
                <w:rFonts w:ascii="Times New Roman" w:hAnsi="Times New Roman" w:cs="Times New Roman"/>
                <w:sz w:val="24"/>
                <w:szCs w:val="28"/>
              </w:rPr>
              <w:t xml:space="preserve">Осенние каникулы </w:t>
            </w:r>
          </w:p>
        </w:tc>
        <w:tc>
          <w:tcPr>
            <w:tcW w:w="1296" w:type="dxa"/>
          </w:tcPr>
          <w:p w:rsidR="001B3249" w:rsidRPr="001B3249" w:rsidRDefault="001B3249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1B3249">
              <w:rPr>
                <w:rFonts w:ascii="Times New Roman" w:hAnsi="Times New Roman" w:cs="Times New Roman"/>
                <w:sz w:val="24"/>
                <w:szCs w:val="28"/>
              </w:rPr>
              <w:t>28.10.2023</w:t>
            </w:r>
          </w:p>
        </w:tc>
        <w:tc>
          <w:tcPr>
            <w:tcW w:w="1576" w:type="dxa"/>
          </w:tcPr>
          <w:p w:rsidR="001B3249" w:rsidRPr="001B3249" w:rsidRDefault="001B3249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1B3249">
              <w:rPr>
                <w:rFonts w:ascii="Times New Roman" w:hAnsi="Times New Roman" w:cs="Times New Roman"/>
                <w:sz w:val="24"/>
                <w:szCs w:val="28"/>
              </w:rPr>
              <w:t>05.11.2023</w:t>
            </w:r>
          </w:p>
        </w:tc>
        <w:tc>
          <w:tcPr>
            <w:tcW w:w="3365" w:type="dxa"/>
          </w:tcPr>
          <w:p w:rsidR="001B3249" w:rsidRPr="001B3249" w:rsidRDefault="001B3249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3249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1B3249" w:rsidTr="001B3249">
        <w:tc>
          <w:tcPr>
            <w:tcW w:w="3827" w:type="dxa"/>
          </w:tcPr>
          <w:p w:rsidR="001B3249" w:rsidRPr="001B3249" w:rsidRDefault="001B3249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1B3249">
              <w:rPr>
                <w:rFonts w:ascii="Times New Roman" w:hAnsi="Times New Roman" w:cs="Times New Roman"/>
                <w:sz w:val="24"/>
                <w:szCs w:val="28"/>
              </w:rPr>
              <w:t xml:space="preserve">Зимние каникулы </w:t>
            </w:r>
          </w:p>
        </w:tc>
        <w:tc>
          <w:tcPr>
            <w:tcW w:w="1296" w:type="dxa"/>
          </w:tcPr>
          <w:p w:rsidR="001B3249" w:rsidRPr="001B3249" w:rsidRDefault="001B3249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1B3249">
              <w:rPr>
                <w:rFonts w:ascii="Times New Roman" w:hAnsi="Times New Roman" w:cs="Times New Roman"/>
                <w:sz w:val="24"/>
                <w:szCs w:val="28"/>
              </w:rPr>
              <w:t>30.12.2023</w:t>
            </w:r>
          </w:p>
        </w:tc>
        <w:tc>
          <w:tcPr>
            <w:tcW w:w="1576" w:type="dxa"/>
          </w:tcPr>
          <w:p w:rsidR="001B3249" w:rsidRPr="001B3249" w:rsidRDefault="001B3249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1B3249">
              <w:rPr>
                <w:rFonts w:ascii="Times New Roman" w:hAnsi="Times New Roman" w:cs="Times New Roman"/>
                <w:sz w:val="24"/>
                <w:szCs w:val="28"/>
              </w:rPr>
              <w:t>07.01.2024</w:t>
            </w:r>
          </w:p>
        </w:tc>
        <w:tc>
          <w:tcPr>
            <w:tcW w:w="3365" w:type="dxa"/>
          </w:tcPr>
          <w:p w:rsidR="001B3249" w:rsidRPr="001B3249" w:rsidRDefault="001B3249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3249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1B3249" w:rsidTr="001B3249">
        <w:tc>
          <w:tcPr>
            <w:tcW w:w="3827" w:type="dxa"/>
          </w:tcPr>
          <w:p w:rsidR="001B3249" w:rsidRPr="001B3249" w:rsidRDefault="001B3249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1B3249">
              <w:rPr>
                <w:rFonts w:ascii="Times New Roman" w:hAnsi="Times New Roman" w:cs="Times New Roman"/>
                <w:sz w:val="24"/>
                <w:szCs w:val="28"/>
              </w:rPr>
              <w:t xml:space="preserve">Весенние каникулы </w:t>
            </w:r>
          </w:p>
        </w:tc>
        <w:tc>
          <w:tcPr>
            <w:tcW w:w="1296" w:type="dxa"/>
          </w:tcPr>
          <w:p w:rsidR="001B3249" w:rsidRPr="001B3249" w:rsidRDefault="001B3249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1B3249">
              <w:rPr>
                <w:rFonts w:ascii="Times New Roman" w:hAnsi="Times New Roman" w:cs="Times New Roman"/>
                <w:sz w:val="24"/>
                <w:szCs w:val="28"/>
              </w:rPr>
              <w:t>23.03.2024</w:t>
            </w:r>
          </w:p>
        </w:tc>
        <w:tc>
          <w:tcPr>
            <w:tcW w:w="1576" w:type="dxa"/>
          </w:tcPr>
          <w:p w:rsidR="001B3249" w:rsidRPr="001B3249" w:rsidRDefault="001B3249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1B3249">
              <w:rPr>
                <w:rFonts w:ascii="Times New Roman" w:hAnsi="Times New Roman" w:cs="Times New Roman"/>
                <w:sz w:val="24"/>
                <w:szCs w:val="28"/>
              </w:rPr>
              <w:t>31.03.2024</w:t>
            </w:r>
          </w:p>
        </w:tc>
        <w:tc>
          <w:tcPr>
            <w:tcW w:w="3365" w:type="dxa"/>
          </w:tcPr>
          <w:p w:rsidR="001B3249" w:rsidRPr="001B3249" w:rsidRDefault="001B3249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3249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1B3249" w:rsidTr="001B3249">
        <w:tc>
          <w:tcPr>
            <w:tcW w:w="3827" w:type="dxa"/>
          </w:tcPr>
          <w:p w:rsidR="001B3249" w:rsidRPr="001B3249" w:rsidRDefault="001B3249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1B3249">
              <w:rPr>
                <w:rFonts w:ascii="Times New Roman" w:hAnsi="Times New Roman" w:cs="Times New Roman"/>
                <w:sz w:val="24"/>
                <w:szCs w:val="28"/>
              </w:rPr>
              <w:t xml:space="preserve">Летние каникулы </w:t>
            </w:r>
          </w:p>
        </w:tc>
        <w:tc>
          <w:tcPr>
            <w:tcW w:w="1296" w:type="dxa"/>
          </w:tcPr>
          <w:p w:rsidR="001B3249" w:rsidRPr="001B3249" w:rsidRDefault="001B3249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1B3249">
              <w:rPr>
                <w:rFonts w:ascii="Times New Roman" w:hAnsi="Times New Roman" w:cs="Times New Roman"/>
                <w:sz w:val="24"/>
                <w:szCs w:val="28"/>
              </w:rPr>
              <w:t>26.05.2024</w:t>
            </w:r>
          </w:p>
        </w:tc>
        <w:tc>
          <w:tcPr>
            <w:tcW w:w="1576" w:type="dxa"/>
          </w:tcPr>
          <w:p w:rsidR="001B3249" w:rsidRPr="001B3249" w:rsidRDefault="001B3249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1B3249">
              <w:rPr>
                <w:rFonts w:ascii="Times New Roman" w:hAnsi="Times New Roman" w:cs="Times New Roman"/>
                <w:sz w:val="24"/>
                <w:szCs w:val="28"/>
              </w:rPr>
              <w:t>31.08.2024</w:t>
            </w:r>
          </w:p>
        </w:tc>
        <w:tc>
          <w:tcPr>
            <w:tcW w:w="3365" w:type="dxa"/>
          </w:tcPr>
          <w:p w:rsidR="001B3249" w:rsidRPr="001B3249" w:rsidRDefault="001B3249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3249">
              <w:rPr>
                <w:rFonts w:ascii="Times New Roman" w:eastAsia="Times New Roman" w:hAnsi="Times New Roman" w:cs="Times New Roman"/>
                <w:sz w:val="24"/>
                <w:szCs w:val="28"/>
              </w:rPr>
              <w:t>98</w:t>
            </w:r>
          </w:p>
        </w:tc>
      </w:tr>
      <w:tr w:rsidR="001B3249" w:rsidTr="001B3249">
        <w:tc>
          <w:tcPr>
            <w:tcW w:w="6699" w:type="dxa"/>
            <w:gridSpan w:val="3"/>
          </w:tcPr>
          <w:p w:rsidR="001B3249" w:rsidRPr="001B3249" w:rsidRDefault="001B3249" w:rsidP="00D4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249">
              <w:rPr>
                <w:rFonts w:ascii="Times New Roman" w:hAnsi="Times New Roman" w:cs="Times New Roman"/>
                <w:sz w:val="24"/>
                <w:szCs w:val="28"/>
              </w:rPr>
              <w:t xml:space="preserve">Выходные дни </w:t>
            </w:r>
          </w:p>
        </w:tc>
        <w:tc>
          <w:tcPr>
            <w:tcW w:w="3365" w:type="dxa"/>
          </w:tcPr>
          <w:p w:rsidR="001B3249" w:rsidRPr="001B3249" w:rsidRDefault="001B3249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324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1B3249" w:rsidTr="001B3249">
        <w:tc>
          <w:tcPr>
            <w:tcW w:w="6699" w:type="dxa"/>
            <w:gridSpan w:val="3"/>
          </w:tcPr>
          <w:p w:rsidR="001B3249" w:rsidRPr="001B3249" w:rsidRDefault="001B3249" w:rsidP="00D4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249">
              <w:rPr>
                <w:rFonts w:ascii="Times New Roman" w:hAnsi="Times New Roman" w:cs="Times New Roman"/>
                <w:sz w:val="24"/>
                <w:szCs w:val="28"/>
              </w:rPr>
              <w:t xml:space="preserve">Из них праздничных дней </w:t>
            </w:r>
          </w:p>
        </w:tc>
        <w:tc>
          <w:tcPr>
            <w:tcW w:w="3365" w:type="dxa"/>
          </w:tcPr>
          <w:p w:rsidR="001B3249" w:rsidRPr="001B3249" w:rsidRDefault="001B3249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324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1B3249" w:rsidTr="001B3249">
        <w:tc>
          <w:tcPr>
            <w:tcW w:w="6699" w:type="dxa"/>
            <w:gridSpan w:val="3"/>
          </w:tcPr>
          <w:p w:rsidR="001B3249" w:rsidRPr="001B3249" w:rsidRDefault="001B3249" w:rsidP="00D4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24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3365" w:type="dxa"/>
          </w:tcPr>
          <w:p w:rsidR="001B3249" w:rsidRPr="001B3249" w:rsidRDefault="001B3249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3249">
              <w:rPr>
                <w:rFonts w:ascii="Times New Roman" w:hAnsi="Times New Roman" w:cs="Times New Roman"/>
                <w:sz w:val="24"/>
                <w:szCs w:val="28"/>
              </w:rPr>
              <w:t>161</w:t>
            </w:r>
          </w:p>
        </w:tc>
      </w:tr>
    </w:tbl>
    <w:p w:rsidR="001B3249" w:rsidRDefault="001B3249" w:rsidP="00C74786">
      <w:pPr>
        <w:spacing w:line="276" w:lineRule="auto"/>
        <w:ind w:left="360" w:firstLine="550"/>
        <w:jc w:val="both"/>
        <w:rPr>
          <w:rFonts w:eastAsia="Times New Roman"/>
          <w:sz w:val="28"/>
          <w:szCs w:val="28"/>
        </w:rPr>
      </w:pPr>
    </w:p>
    <w:p w:rsidR="002F2D3C" w:rsidRDefault="002F2D3C">
      <w:pPr>
        <w:spacing w:line="326" w:lineRule="exact"/>
        <w:rPr>
          <w:sz w:val="20"/>
          <w:szCs w:val="20"/>
        </w:rPr>
      </w:pPr>
    </w:p>
    <w:p w:rsidR="002F2D3C" w:rsidRDefault="001B3249">
      <w:pPr>
        <w:spacing w:line="235" w:lineRule="auto"/>
        <w:ind w:left="720" w:right="100" w:hanging="71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  <w:r w:rsidR="00F8136D">
        <w:rPr>
          <w:rFonts w:eastAsia="Times New Roman"/>
          <w:b/>
          <w:bCs/>
          <w:sz w:val="28"/>
          <w:szCs w:val="28"/>
        </w:rPr>
        <w:t xml:space="preserve">1.2. Регламентирование </w:t>
      </w:r>
      <w:r w:rsidR="009E1F54">
        <w:rPr>
          <w:rFonts w:eastAsia="Times New Roman"/>
          <w:b/>
          <w:bCs/>
          <w:sz w:val="28"/>
          <w:szCs w:val="28"/>
        </w:rPr>
        <w:t>образовательного процесса в 2023 – 2024</w:t>
      </w:r>
      <w:r w:rsidR="00F8136D">
        <w:rPr>
          <w:rFonts w:eastAsia="Times New Roman"/>
          <w:b/>
          <w:bCs/>
          <w:sz w:val="28"/>
          <w:szCs w:val="28"/>
        </w:rPr>
        <w:t xml:space="preserve"> </w:t>
      </w:r>
      <w:r w:rsidR="00957490">
        <w:rPr>
          <w:rFonts w:eastAsia="Times New Roman"/>
          <w:b/>
          <w:bCs/>
          <w:sz w:val="28"/>
          <w:szCs w:val="28"/>
        </w:rPr>
        <w:t xml:space="preserve">уч. </w:t>
      </w:r>
      <w:r w:rsidR="00F8136D">
        <w:rPr>
          <w:rFonts w:eastAsia="Times New Roman"/>
          <w:b/>
          <w:bCs/>
          <w:sz w:val="28"/>
          <w:szCs w:val="28"/>
        </w:rPr>
        <w:t>году:</w:t>
      </w:r>
    </w:p>
    <w:p w:rsidR="002F2D3C" w:rsidRPr="00C74786" w:rsidRDefault="00C56465" w:rsidP="00C74786">
      <w:pPr>
        <w:numPr>
          <w:ilvl w:val="1"/>
          <w:numId w:val="5"/>
        </w:numPr>
        <w:tabs>
          <w:tab w:val="left" w:pos="260"/>
        </w:tabs>
        <w:spacing w:line="276" w:lineRule="auto"/>
        <w:ind w:left="260" w:hanging="1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Учебный год  делится </w:t>
      </w:r>
      <w:r w:rsidR="00F8136D">
        <w:rPr>
          <w:rFonts w:eastAsia="Times New Roman"/>
          <w:sz w:val="28"/>
          <w:szCs w:val="28"/>
        </w:rPr>
        <w:t xml:space="preserve"> в 10,11 классах – на полугодия.</w:t>
      </w:r>
    </w:p>
    <w:p w:rsidR="001B3249" w:rsidRDefault="00F8136D" w:rsidP="001B3249">
      <w:pPr>
        <w:tabs>
          <w:tab w:val="left" w:pos="411"/>
        </w:tabs>
        <w:spacing w:line="276" w:lineRule="auto"/>
        <w:ind w:left="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Продолжительность каникул в течение учебного года составляет </w:t>
      </w:r>
      <w:r w:rsidR="009E1F54">
        <w:rPr>
          <w:rFonts w:eastAsia="Times New Roman"/>
          <w:sz w:val="28"/>
          <w:szCs w:val="28"/>
        </w:rPr>
        <w:t>28</w:t>
      </w:r>
      <w:r w:rsidR="00A205F1">
        <w:rPr>
          <w:rFonts w:eastAsia="Times New Roman"/>
          <w:sz w:val="28"/>
          <w:szCs w:val="28"/>
        </w:rPr>
        <w:t xml:space="preserve"> календарных дней</w:t>
      </w:r>
      <w:r>
        <w:rPr>
          <w:rFonts w:eastAsia="Times New Roman"/>
          <w:sz w:val="28"/>
          <w:szCs w:val="28"/>
        </w:rPr>
        <w:t>.</w:t>
      </w:r>
    </w:p>
    <w:p w:rsidR="002F2D3C" w:rsidRPr="001E10D7" w:rsidRDefault="001E10D7" w:rsidP="001E10D7">
      <w:pPr>
        <w:tabs>
          <w:tab w:val="left" w:pos="180"/>
        </w:tabs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F8136D">
        <w:rPr>
          <w:rFonts w:eastAsia="Times New Roman"/>
          <w:sz w:val="28"/>
          <w:szCs w:val="28"/>
        </w:rPr>
        <w:t xml:space="preserve">             </w:t>
      </w:r>
      <w:r w:rsidR="00F8136D">
        <w:rPr>
          <w:rFonts w:eastAsia="Times New Roman"/>
          <w:b/>
          <w:bCs/>
          <w:sz w:val="28"/>
          <w:szCs w:val="28"/>
        </w:rPr>
        <w:t xml:space="preserve">Регламентирование образовательного процесса на неделю </w:t>
      </w:r>
      <w:r>
        <w:rPr>
          <w:rFonts w:eastAsia="Times New Roman"/>
          <w:b/>
          <w:bCs/>
          <w:sz w:val="28"/>
          <w:szCs w:val="28"/>
        </w:rPr>
        <w:t xml:space="preserve">      </w:t>
      </w:r>
      <w:r w:rsidR="00F8136D">
        <w:rPr>
          <w:rFonts w:eastAsia="Times New Roman"/>
          <w:sz w:val="28"/>
          <w:szCs w:val="28"/>
        </w:rPr>
        <w:t xml:space="preserve">Устанавливается </w:t>
      </w:r>
      <w:r>
        <w:rPr>
          <w:rFonts w:eastAsia="Times New Roman"/>
          <w:sz w:val="28"/>
          <w:szCs w:val="28"/>
        </w:rPr>
        <w:t>6-ти дневная рабочая неделя в 10,11-х классах.</w:t>
      </w:r>
    </w:p>
    <w:p w:rsidR="002F2D3C" w:rsidRDefault="002F2D3C">
      <w:pPr>
        <w:spacing w:line="2" w:lineRule="exact"/>
        <w:rPr>
          <w:rFonts w:eastAsia="Times New Roman"/>
          <w:sz w:val="28"/>
          <w:szCs w:val="28"/>
        </w:rPr>
      </w:pPr>
    </w:p>
    <w:p w:rsidR="002F2D3C" w:rsidRDefault="002F2D3C" w:rsidP="00C56465">
      <w:pPr>
        <w:tabs>
          <w:tab w:val="left" w:pos="180"/>
        </w:tabs>
        <w:rPr>
          <w:rFonts w:eastAsia="Times New Roman"/>
          <w:sz w:val="28"/>
          <w:szCs w:val="28"/>
        </w:rPr>
      </w:pPr>
    </w:p>
    <w:p w:rsidR="002F2D3C" w:rsidRDefault="002F2D3C">
      <w:pPr>
        <w:spacing w:line="4" w:lineRule="exact"/>
        <w:rPr>
          <w:sz w:val="20"/>
          <w:szCs w:val="20"/>
        </w:rPr>
      </w:pPr>
    </w:p>
    <w:p w:rsidR="002F2D3C" w:rsidRDefault="00F8136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Регламентирование образовательного процесса на день</w:t>
      </w:r>
    </w:p>
    <w:p w:rsidR="002F2D3C" w:rsidRDefault="00F8136D" w:rsidP="00C74786">
      <w:pPr>
        <w:numPr>
          <w:ilvl w:val="0"/>
          <w:numId w:val="6"/>
        </w:numPr>
        <w:tabs>
          <w:tab w:val="left" w:pos="260"/>
        </w:tabs>
        <w:spacing w:line="276" w:lineRule="auto"/>
        <w:ind w:left="260" w:hanging="1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занятия организуются в 1 смену.</w:t>
      </w:r>
    </w:p>
    <w:p w:rsidR="002F2D3C" w:rsidRDefault="00F8136D" w:rsidP="00C74786">
      <w:pPr>
        <w:numPr>
          <w:ilvl w:val="0"/>
          <w:numId w:val="6"/>
        </w:numPr>
        <w:tabs>
          <w:tab w:val="left" w:pos="260"/>
        </w:tabs>
        <w:spacing w:line="276" w:lineRule="auto"/>
        <w:ind w:left="260" w:hanging="1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Начало учебных занятий  в 09.00, пропуск учащихся в 08.30м.</w:t>
      </w:r>
    </w:p>
    <w:p w:rsidR="00120FD8" w:rsidRPr="00120FD8" w:rsidRDefault="00F8136D" w:rsidP="00120FD8">
      <w:pPr>
        <w:numPr>
          <w:ilvl w:val="0"/>
          <w:numId w:val="6"/>
        </w:numPr>
        <w:tabs>
          <w:tab w:val="left" w:pos="260"/>
        </w:tabs>
        <w:spacing w:line="276" w:lineRule="auto"/>
        <w:ind w:left="260" w:hanging="1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Санитарная обработка кабинетов с 15.00 до 16.00</w:t>
      </w:r>
    </w:p>
    <w:p w:rsidR="002F2D3C" w:rsidRDefault="002F2D3C">
      <w:pPr>
        <w:spacing w:line="7" w:lineRule="exact"/>
        <w:rPr>
          <w:sz w:val="20"/>
          <w:szCs w:val="20"/>
        </w:rPr>
      </w:pPr>
    </w:p>
    <w:p w:rsidR="002F2D3C" w:rsidRDefault="002F2D3C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C74786" w:rsidRDefault="00F8136D" w:rsidP="001B3249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Продолжительность урока (академический час):</w:t>
      </w:r>
    </w:p>
    <w:p w:rsidR="002F2D3C" w:rsidRPr="001B3249" w:rsidRDefault="00C74786">
      <w:pPr>
        <w:numPr>
          <w:ilvl w:val="0"/>
          <w:numId w:val="7"/>
        </w:numPr>
        <w:tabs>
          <w:tab w:val="left" w:pos="260"/>
        </w:tabs>
        <w:spacing w:line="236" w:lineRule="auto"/>
        <w:ind w:left="260" w:hanging="183"/>
      </w:pPr>
      <w:r>
        <w:rPr>
          <w:rFonts w:eastAsia="Times New Roman"/>
          <w:sz w:val="28"/>
          <w:szCs w:val="28"/>
        </w:rPr>
        <w:t xml:space="preserve">10, </w:t>
      </w:r>
      <w:r w:rsidR="00F8136D">
        <w:rPr>
          <w:rFonts w:eastAsia="Times New Roman"/>
          <w:sz w:val="28"/>
          <w:szCs w:val="28"/>
        </w:rPr>
        <w:t xml:space="preserve">11-е  классы – 40 минут </w:t>
      </w:r>
    </w:p>
    <w:p w:rsidR="001B3249" w:rsidRDefault="001B3249" w:rsidP="001B3249">
      <w:pPr>
        <w:tabs>
          <w:tab w:val="left" w:pos="260"/>
        </w:tabs>
        <w:spacing w:line="236" w:lineRule="auto"/>
        <w:rPr>
          <w:rFonts w:eastAsia="Times New Roman"/>
          <w:sz w:val="28"/>
          <w:szCs w:val="28"/>
        </w:rPr>
      </w:pPr>
    </w:p>
    <w:p w:rsidR="001B3249" w:rsidRDefault="001B3249" w:rsidP="001B324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 Расписание звонков:</w:t>
      </w:r>
    </w:p>
    <w:p w:rsidR="001B3249" w:rsidRDefault="001B3249" w:rsidP="001B3249">
      <w:pPr>
        <w:ind w:right="-259"/>
        <w:rPr>
          <w:rFonts w:eastAsia="Times New Roman"/>
          <w:b/>
          <w:bCs/>
          <w:sz w:val="24"/>
          <w:szCs w:val="24"/>
        </w:rPr>
      </w:pPr>
    </w:p>
    <w:p w:rsidR="001B3249" w:rsidRDefault="001B3249" w:rsidP="001B3249">
      <w:pPr>
        <w:ind w:right="-259"/>
        <w:jc w:val="center"/>
        <w:rPr>
          <w:sz w:val="20"/>
          <w:szCs w:val="20"/>
        </w:rPr>
      </w:pPr>
    </w:p>
    <w:tbl>
      <w:tblPr>
        <w:tblStyle w:val="a9"/>
        <w:tblW w:w="8815" w:type="dxa"/>
        <w:tblInd w:w="1101" w:type="dxa"/>
        <w:tblLook w:val="04A0" w:firstRow="1" w:lastRow="0" w:firstColumn="1" w:lastColumn="0" w:noHBand="0" w:noVBand="1"/>
      </w:tblPr>
      <w:tblGrid>
        <w:gridCol w:w="5455"/>
        <w:gridCol w:w="3360"/>
      </w:tblGrid>
      <w:tr w:rsidR="001B3249" w:rsidRPr="008E12F4" w:rsidTr="00D42460">
        <w:tc>
          <w:tcPr>
            <w:tcW w:w="5455" w:type="dxa"/>
          </w:tcPr>
          <w:p w:rsidR="001B3249" w:rsidRPr="008E12F4" w:rsidRDefault="001B3249" w:rsidP="00D42460">
            <w:pPr>
              <w:ind w:left="7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Перемены 10, 20  минут: </w:t>
            </w:r>
          </w:p>
          <w:p w:rsidR="001B3249" w:rsidRPr="008E12F4" w:rsidRDefault="001B3249" w:rsidP="00D424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1B3249" w:rsidRPr="008E12F4" w:rsidRDefault="001B3249" w:rsidP="00D424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звонков:</w:t>
            </w:r>
          </w:p>
        </w:tc>
      </w:tr>
      <w:tr w:rsidR="001B3249" w:rsidRPr="008E12F4" w:rsidTr="00D42460">
        <w:trPr>
          <w:trHeight w:val="20"/>
        </w:trPr>
        <w:tc>
          <w:tcPr>
            <w:tcW w:w="5455" w:type="dxa"/>
          </w:tcPr>
          <w:p w:rsidR="001B3249" w:rsidRPr="008E12F4" w:rsidRDefault="001B3249" w:rsidP="00D4246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E12F4">
              <w:rPr>
                <w:rFonts w:ascii="Times New Roman" w:hAnsi="Times New Roman" w:cs="Times New Roman"/>
                <w:sz w:val="24"/>
              </w:rPr>
              <w:t>1 перемена  10 минут</w:t>
            </w:r>
          </w:p>
        </w:tc>
        <w:tc>
          <w:tcPr>
            <w:tcW w:w="3360" w:type="dxa"/>
          </w:tcPr>
          <w:p w:rsidR="001B3249" w:rsidRPr="008E12F4" w:rsidRDefault="001B3249" w:rsidP="00D4246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E12F4">
              <w:rPr>
                <w:rFonts w:ascii="Times New Roman" w:hAnsi="Times New Roman" w:cs="Times New Roman"/>
                <w:sz w:val="24"/>
              </w:rPr>
              <w:t>1 урок 9:00 – 9:40</w:t>
            </w:r>
          </w:p>
        </w:tc>
      </w:tr>
      <w:tr w:rsidR="001B3249" w:rsidRPr="008E12F4" w:rsidTr="00D42460">
        <w:trPr>
          <w:trHeight w:val="20"/>
        </w:trPr>
        <w:tc>
          <w:tcPr>
            <w:tcW w:w="5455" w:type="dxa"/>
          </w:tcPr>
          <w:p w:rsidR="001B3249" w:rsidRPr="008E12F4" w:rsidRDefault="001B3249" w:rsidP="00D4246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E12F4">
              <w:rPr>
                <w:rFonts w:ascii="Times New Roman" w:hAnsi="Times New Roman" w:cs="Times New Roman"/>
                <w:sz w:val="24"/>
              </w:rPr>
              <w:t>2 перемена 10  минут</w:t>
            </w:r>
          </w:p>
        </w:tc>
        <w:tc>
          <w:tcPr>
            <w:tcW w:w="3360" w:type="dxa"/>
          </w:tcPr>
          <w:p w:rsidR="001B3249" w:rsidRPr="008E12F4" w:rsidRDefault="001B3249" w:rsidP="00D4246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E12F4">
              <w:rPr>
                <w:rFonts w:ascii="Times New Roman" w:hAnsi="Times New Roman" w:cs="Times New Roman"/>
                <w:sz w:val="24"/>
              </w:rPr>
              <w:t>2 урок 9:50 – 10:30</w:t>
            </w:r>
          </w:p>
        </w:tc>
      </w:tr>
      <w:tr w:rsidR="001B3249" w:rsidRPr="008E12F4" w:rsidTr="00D42460">
        <w:trPr>
          <w:trHeight w:val="20"/>
        </w:trPr>
        <w:tc>
          <w:tcPr>
            <w:tcW w:w="5455" w:type="dxa"/>
          </w:tcPr>
          <w:p w:rsidR="001B3249" w:rsidRPr="008E12F4" w:rsidRDefault="001B3249" w:rsidP="00D4246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E12F4">
              <w:rPr>
                <w:rFonts w:ascii="Times New Roman" w:hAnsi="Times New Roman" w:cs="Times New Roman"/>
                <w:sz w:val="24"/>
              </w:rPr>
              <w:t>3 перемена 20  минут (для организации питания)</w:t>
            </w:r>
          </w:p>
        </w:tc>
        <w:tc>
          <w:tcPr>
            <w:tcW w:w="3360" w:type="dxa"/>
          </w:tcPr>
          <w:p w:rsidR="001B3249" w:rsidRPr="008E12F4" w:rsidRDefault="001B3249" w:rsidP="00D4246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E12F4">
              <w:rPr>
                <w:rFonts w:ascii="Times New Roman" w:hAnsi="Times New Roman" w:cs="Times New Roman"/>
                <w:sz w:val="24"/>
              </w:rPr>
              <w:t>3 урок 10:40 – 11:20</w:t>
            </w:r>
          </w:p>
        </w:tc>
      </w:tr>
      <w:tr w:rsidR="001B3249" w:rsidRPr="008E12F4" w:rsidTr="00D42460">
        <w:trPr>
          <w:trHeight w:val="20"/>
        </w:trPr>
        <w:tc>
          <w:tcPr>
            <w:tcW w:w="5455" w:type="dxa"/>
          </w:tcPr>
          <w:p w:rsidR="001B3249" w:rsidRPr="008E12F4" w:rsidRDefault="001B3249" w:rsidP="00D4246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E12F4">
              <w:rPr>
                <w:rFonts w:ascii="Times New Roman" w:hAnsi="Times New Roman" w:cs="Times New Roman"/>
                <w:sz w:val="24"/>
              </w:rPr>
              <w:t>4 перемена 20  минут (для организации питания)</w:t>
            </w:r>
          </w:p>
        </w:tc>
        <w:tc>
          <w:tcPr>
            <w:tcW w:w="3360" w:type="dxa"/>
          </w:tcPr>
          <w:p w:rsidR="001B3249" w:rsidRPr="008E12F4" w:rsidRDefault="001B3249" w:rsidP="00D4246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E12F4">
              <w:rPr>
                <w:rFonts w:ascii="Times New Roman" w:hAnsi="Times New Roman" w:cs="Times New Roman"/>
                <w:sz w:val="24"/>
              </w:rPr>
              <w:t>4 урок 11:40 – 12:20</w:t>
            </w:r>
          </w:p>
        </w:tc>
      </w:tr>
      <w:tr w:rsidR="001B3249" w:rsidRPr="008E12F4" w:rsidTr="00D42460">
        <w:trPr>
          <w:trHeight w:val="20"/>
        </w:trPr>
        <w:tc>
          <w:tcPr>
            <w:tcW w:w="5455" w:type="dxa"/>
          </w:tcPr>
          <w:p w:rsidR="001B3249" w:rsidRPr="008E12F4" w:rsidRDefault="001B3249" w:rsidP="00D4246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E12F4">
              <w:rPr>
                <w:rFonts w:ascii="Times New Roman" w:hAnsi="Times New Roman" w:cs="Times New Roman"/>
                <w:sz w:val="24"/>
              </w:rPr>
              <w:t>5 перемена  10  минут</w:t>
            </w:r>
          </w:p>
        </w:tc>
        <w:tc>
          <w:tcPr>
            <w:tcW w:w="3360" w:type="dxa"/>
          </w:tcPr>
          <w:p w:rsidR="001B3249" w:rsidRPr="008E12F4" w:rsidRDefault="001B3249" w:rsidP="00D4246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E12F4">
              <w:rPr>
                <w:rFonts w:ascii="Times New Roman" w:hAnsi="Times New Roman" w:cs="Times New Roman"/>
                <w:sz w:val="24"/>
              </w:rPr>
              <w:t>5 урок 12:30 – 13.10</w:t>
            </w:r>
          </w:p>
        </w:tc>
      </w:tr>
      <w:tr w:rsidR="001B3249" w:rsidRPr="008E12F4" w:rsidTr="00D42460">
        <w:trPr>
          <w:trHeight w:val="20"/>
        </w:trPr>
        <w:tc>
          <w:tcPr>
            <w:tcW w:w="5455" w:type="dxa"/>
          </w:tcPr>
          <w:p w:rsidR="001B3249" w:rsidRPr="008E12F4" w:rsidRDefault="001B3249" w:rsidP="00D42460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0" w:type="dxa"/>
          </w:tcPr>
          <w:p w:rsidR="001B3249" w:rsidRPr="008E12F4" w:rsidRDefault="001B3249" w:rsidP="00D42460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E12F4">
              <w:rPr>
                <w:rFonts w:ascii="Times New Roman" w:hAnsi="Times New Roman" w:cs="Times New Roman"/>
                <w:sz w:val="24"/>
              </w:rPr>
              <w:t>6 урок 13:20 – 14:00</w:t>
            </w:r>
          </w:p>
        </w:tc>
      </w:tr>
    </w:tbl>
    <w:p w:rsidR="001B3249" w:rsidRDefault="001B3249" w:rsidP="001B3249">
      <w:pPr>
        <w:spacing w:line="103" w:lineRule="exact"/>
        <w:rPr>
          <w:sz w:val="20"/>
          <w:szCs w:val="20"/>
        </w:rPr>
      </w:pPr>
    </w:p>
    <w:p w:rsidR="001B3249" w:rsidRDefault="001B3249" w:rsidP="001B3249">
      <w:pPr>
        <w:spacing w:line="273" w:lineRule="exact"/>
        <w:rPr>
          <w:sz w:val="20"/>
          <w:szCs w:val="20"/>
        </w:rPr>
      </w:pPr>
    </w:p>
    <w:p w:rsidR="001B3249" w:rsidRDefault="001B3249" w:rsidP="001B3249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Максимальная недельная учебная нагрузка в академических часах:</w:t>
      </w:r>
    </w:p>
    <w:p w:rsidR="001B3249" w:rsidRDefault="001B3249" w:rsidP="001B324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1B3249" w:rsidRDefault="001B3249" w:rsidP="001B3249">
      <w:pPr>
        <w:spacing w:line="235" w:lineRule="auto"/>
        <w:ind w:left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для 10, 11-х классов не превышает предельно допустимую нагрузку при шестидневной учебной неделе и соответствует требованиям СанПиН  </w:t>
      </w:r>
      <w:r>
        <w:rPr>
          <w:sz w:val="28"/>
          <w:szCs w:val="28"/>
        </w:rPr>
        <w:t>1.2.3685-21</w:t>
      </w:r>
      <w:r>
        <w:rPr>
          <w:rFonts w:eastAsia="Times New Roman"/>
          <w:sz w:val="28"/>
          <w:szCs w:val="28"/>
        </w:rPr>
        <w:t>:</w:t>
      </w:r>
    </w:p>
    <w:p w:rsidR="001B3249" w:rsidRDefault="001B3249" w:rsidP="001B3249">
      <w:pPr>
        <w:spacing w:line="272" w:lineRule="exact"/>
        <w:rPr>
          <w:sz w:val="20"/>
          <w:szCs w:val="20"/>
        </w:rPr>
      </w:pPr>
    </w:p>
    <w:tbl>
      <w:tblPr>
        <w:tblW w:w="6096" w:type="dxa"/>
        <w:jc w:val="center"/>
        <w:tblInd w:w="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041"/>
        <w:gridCol w:w="2041"/>
      </w:tblGrid>
      <w:tr w:rsidR="001B3249" w:rsidTr="00D42460">
        <w:trPr>
          <w:trHeight w:val="478"/>
          <w:jc w:val="center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3249" w:rsidRDefault="001B3249" w:rsidP="00D424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Классы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249" w:rsidRDefault="001B3249" w:rsidP="00D42460">
            <w:pPr>
              <w:ind w:right="3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249" w:rsidRDefault="001B3249" w:rsidP="00D42460">
            <w:pPr>
              <w:ind w:right="3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1B3249" w:rsidTr="00D42460">
        <w:trPr>
          <w:trHeight w:val="27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9" w:rsidRDefault="001B3249" w:rsidP="00D42460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Максимальная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урочная нагрузка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9" w:rsidRDefault="001B3249" w:rsidP="00D42460">
            <w:pPr>
              <w:spacing w:line="304" w:lineRule="exact"/>
              <w:ind w:right="3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9" w:rsidRDefault="001B3249" w:rsidP="00D42460">
            <w:pPr>
              <w:spacing w:line="304" w:lineRule="exact"/>
              <w:ind w:right="3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</w:tr>
      <w:tr w:rsidR="001B3249" w:rsidTr="00D42460">
        <w:trPr>
          <w:trHeight w:val="27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9" w:rsidRDefault="001B3249" w:rsidP="00D42460">
            <w:pPr>
              <w:spacing w:line="304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Внеурочная нагрузка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9" w:rsidRDefault="001B3249" w:rsidP="00D42460">
            <w:pPr>
              <w:spacing w:line="304" w:lineRule="exact"/>
              <w:ind w:right="3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9" w:rsidRDefault="001B3249" w:rsidP="00D42460">
            <w:pPr>
              <w:spacing w:line="304" w:lineRule="exact"/>
              <w:ind w:right="3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</w:tbl>
    <w:p w:rsidR="001B3249" w:rsidRDefault="001B3249" w:rsidP="001B3249">
      <w:pPr>
        <w:spacing w:line="328" w:lineRule="exact"/>
        <w:rPr>
          <w:sz w:val="20"/>
          <w:szCs w:val="20"/>
        </w:rPr>
      </w:pPr>
    </w:p>
    <w:p w:rsidR="001B3249" w:rsidRDefault="001B3249" w:rsidP="001B3249">
      <w:pPr>
        <w:spacing w:line="237" w:lineRule="auto"/>
        <w:ind w:left="851" w:right="200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 допустимая аудиторная нагрузка включает обязательную   часть учебного плана и часть учебного плана, формируемую участниками образовательных отношений.</w:t>
      </w:r>
    </w:p>
    <w:p w:rsidR="001B3249" w:rsidRDefault="001B3249" w:rsidP="001B3249">
      <w:pPr>
        <w:ind w:left="567" w:right="20"/>
        <w:rPr>
          <w:rFonts w:eastAsia="Times New Roman"/>
          <w:bCs/>
          <w:sz w:val="28"/>
          <w:szCs w:val="28"/>
        </w:rPr>
      </w:pPr>
    </w:p>
    <w:p w:rsidR="001B3249" w:rsidRDefault="001B3249" w:rsidP="001B3249">
      <w:pPr>
        <w:spacing w:line="276" w:lineRule="auto"/>
        <w:ind w:left="567" w:right="2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ФГОС СОО (2.0) - от 2170 до 2590 часов за 2 года</w:t>
      </w:r>
    </w:p>
    <w:p w:rsidR="001B3249" w:rsidRPr="001B3249" w:rsidRDefault="001B3249" w:rsidP="001B3249">
      <w:pPr>
        <w:spacing w:line="237" w:lineRule="auto"/>
        <w:ind w:left="851" w:right="200" w:firstLine="283"/>
        <w:rPr>
          <w:rFonts w:eastAsia="Times New Roman"/>
          <w:sz w:val="16"/>
          <w:szCs w:val="28"/>
        </w:rPr>
      </w:pPr>
    </w:p>
    <w:p w:rsidR="001B3249" w:rsidRDefault="001B3249" w:rsidP="001B3249">
      <w:pPr>
        <w:spacing w:line="237" w:lineRule="auto"/>
        <w:ind w:left="851" w:right="200" w:firstLine="283"/>
        <w:rPr>
          <w:sz w:val="20"/>
          <w:szCs w:val="20"/>
        </w:rPr>
      </w:pPr>
    </w:p>
    <w:p w:rsidR="001B3249" w:rsidRDefault="001B3249" w:rsidP="001B3249">
      <w:pPr>
        <w:spacing w:line="19" w:lineRule="exact"/>
        <w:ind w:left="567"/>
        <w:rPr>
          <w:sz w:val="20"/>
          <w:szCs w:val="20"/>
        </w:rPr>
      </w:pPr>
    </w:p>
    <w:p w:rsidR="001B3249" w:rsidRDefault="001B3249" w:rsidP="001B3249">
      <w:pPr>
        <w:pStyle w:val="aa"/>
        <w:ind w:left="8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Максимально допустимый недельный объем нагрузки внеурочной деятельности:</w:t>
      </w:r>
    </w:p>
    <w:p w:rsidR="001B3249" w:rsidRDefault="001B3249" w:rsidP="001B3249">
      <w:pPr>
        <w:pStyle w:val="aa"/>
        <w:ind w:left="85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 допустимый недельный объем нагрузки внеурочной деятельности (в академических часах) независимо от продолжительности учебной недели – не более 10 часов.</w:t>
      </w:r>
    </w:p>
    <w:p w:rsidR="001B3249" w:rsidRDefault="001B3249" w:rsidP="001B3249">
      <w:pPr>
        <w:spacing w:line="5" w:lineRule="exact"/>
        <w:rPr>
          <w:sz w:val="20"/>
          <w:szCs w:val="20"/>
        </w:rPr>
      </w:pPr>
    </w:p>
    <w:p w:rsidR="001B3249" w:rsidRDefault="001B3249" w:rsidP="001B3249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СанПин 1.2.3685-21 - максимальная учебная нагрузка</w:t>
      </w:r>
    </w:p>
    <w:p w:rsidR="001B3249" w:rsidRDefault="001B3249" w:rsidP="001B3249">
      <w:pPr>
        <w:ind w:right="20"/>
        <w:rPr>
          <w:rFonts w:eastAsia="Times New Roman"/>
          <w:b/>
          <w:bCs/>
          <w:sz w:val="28"/>
          <w:szCs w:val="28"/>
        </w:rPr>
      </w:pPr>
    </w:p>
    <w:p w:rsidR="00957490" w:rsidRDefault="00957490" w:rsidP="001B3249">
      <w:pPr>
        <w:ind w:right="20"/>
        <w:rPr>
          <w:rFonts w:eastAsia="Times New Roman"/>
          <w:b/>
          <w:bCs/>
          <w:sz w:val="28"/>
          <w:szCs w:val="28"/>
        </w:rPr>
      </w:pPr>
    </w:p>
    <w:p w:rsidR="001B3249" w:rsidRDefault="001B3249" w:rsidP="001B3249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4. Максимальное количество уроков в течение дня:</w:t>
      </w:r>
    </w:p>
    <w:p w:rsidR="001B3249" w:rsidRDefault="001B3249" w:rsidP="001B324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1B3249" w:rsidRDefault="001B3249" w:rsidP="001B3249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для учащихся 10, 11-х классов – не более 7 уроков.</w:t>
      </w:r>
    </w:p>
    <w:p w:rsidR="001B3249" w:rsidRDefault="001B3249" w:rsidP="001B3249">
      <w:pPr>
        <w:rPr>
          <w:sz w:val="20"/>
          <w:szCs w:val="20"/>
        </w:rPr>
      </w:pPr>
    </w:p>
    <w:p w:rsidR="001B3249" w:rsidRDefault="001B3249" w:rsidP="001B3249">
      <w:pPr>
        <w:ind w:left="709"/>
        <w:rPr>
          <w:b/>
          <w:bCs/>
          <w:sz w:val="28"/>
        </w:rPr>
      </w:pPr>
      <w:r>
        <w:rPr>
          <w:b/>
          <w:bCs/>
          <w:sz w:val="28"/>
        </w:rPr>
        <w:t>5. Организация промежуточной аттестации</w:t>
      </w:r>
    </w:p>
    <w:p w:rsidR="001B3249" w:rsidRDefault="001B3249" w:rsidP="001B3249">
      <w:pPr>
        <w:widowControl w:val="0"/>
        <w:numPr>
          <w:ilvl w:val="0"/>
          <w:numId w:val="8"/>
        </w:numPr>
        <w:tabs>
          <w:tab w:val="left" w:pos="1101"/>
        </w:tabs>
        <w:autoSpaceDE w:val="0"/>
        <w:autoSpaceDN w:val="0"/>
        <w:spacing w:before="89"/>
        <w:ind w:left="822" w:right="685"/>
        <w:jc w:val="both"/>
        <w:rPr>
          <w:rFonts w:eastAsia="Times New Roman"/>
          <w:sz w:val="28"/>
          <w:lang w:eastAsia="en-US"/>
        </w:rPr>
      </w:pPr>
      <w:r>
        <w:rPr>
          <w:rFonts w:eastAsia="Times New Roman"/>
          <w:sz w:val="28"/>
          <w:lang w:eastAsia="en-US"/>
        </w:rPr>
        <w:t xml:space="preserve">Промежуточная </w:t>
      </w:r>
      <w:r>
        <w:rPr>
          <w:rFonts w:eastAsia="Times New Roman"/>
          <w:spacing w:val="-6"/>
          <w:sz w:val="28"/>
          <w:lang w:eastAsia="en-US"/>
        </w:rPr>
        <w:t>аттестация</w:t>
      </w:r>
      <w:r>
        <w:rPr>
          <w:rFonts w:eastAsia="Times New Roman"/>
          <w:spacing w:val="-5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в</w:t>
      </w:r>
      <w:r>
        <w:rPr>
          <w:rFonts w:eastAsia="Times New Roman"/>
          <w:spacing w:val="-7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переводном 10 классе проводится без прекращения образовательного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процесса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в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соответствии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с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Уставом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школы,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Основной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образовательной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программой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СОО;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Положением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о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текущем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контроле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и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промежуточной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аттестации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учащихся;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решением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педагогического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совета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школы</w:t>
      </w:r>
      <w:r>
        <w:rPr>
          <w:rFonts w:eastAsia="Times New Roman"/>
          <w:spacing w:val="-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и приказом директора.</w:t>
      </w:r>
    </w:p>
    <w:p w:rsidR="001B3249" w:rsidRDefault="001B3249" w:rsidP="001B3249">
      <w:pPr>
        <w:widowControl w:val="0"/>
        <w:numPr>
          <w:ilvl w:val="0"/>
          <w:numId w:val="8"/>
        </w:numPr>
        <w:tabs>
          <w:tab w:val="left" w:pos="1098"/>
        </w:tabs>
        <w:autoSpaceDE w:val="0"/>
        <w:autoSpaceDN w:val="0"/>
        <w:spacing w:before="200"/>
        <w:ind w:left="822" w:right="689"/>
        <w:jc w:val="both"/>
        <w:rPr>
          <w:rFonts w:eastAsia="Times New Roman"/>
          <w:sz w:val="36"/>
          <w:lang w:eastAsia="en-US"/>
        </w:rPr>
      </w:pPr>
      <w:r>
        <w:rPr>
          <w:sz w:val="28"/>
        </w:rPr>
        <w:t xml:space="preserve">Проведение государственной (итоговой) аттестации в 11 классе. </w:t>
      </w:r>
    </w:p>
    <w:p w:rsidR="001B3249" w:rsidRPr="001B3249" w:rsidRDefault="001B3249" w:rsidP="001B3249">
      <w:pPr>
        <w:widowControl w:val="0"/>
        <w:tabs>
          <w:tab w:val="left" w:pos="1098"/>
        </w:tabs>
        <w:autoSpaceDE w:val="0"/>
        <w:autoSpaceDN w:val="0"/>
        <w:spacing w:before="200"/>
        <w:ind w:left="541" w:right="689"/>
        <w:jc w:val="both"/>
        <w:rPr>
          <w:rFonts w:eastAsia="Times New Roman"/>
          <w:sz w:val="36"/>
          <w:lang w:eastAsia="en-US"/>
        </w:rPr>
      </w:pPr>
      <w:r>
        <w:rPr>
          <w:sz w:val="28"/>
        </w:rPr>
        <w:t>Срок проведения государственной (итоговой) аттестации обучающихся устанавливается Федеральной службой по надзору в сфере образования и науки.</w:t>
      </w:r>
    </w:p>
    <w:p w:rsidR="001B3249" w:rsidRDefault="001B3249" w:rsidP="001B3249">
      <w:pPr>
        <w:tabs>
          <w:tab w:val="left" w:pos="567"/>
        </w:tabs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Общий режим работы Муниципального бюджетного общеобразовательного учреждения</w:t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 СОШ с. Комгарон</w:t>
      </w:r>
    </w:p>
    <w:p w:rsidR="001B3249" w:rsidRDefault="001B3249" w:rsidP="001B3249">
      <w:pPr>
        <w:tabs>
          <w:tab w:val="left" w:pos="567"/>
        </w:tabs>
        <w:spacing w:line="237" w:lineRule="auto"/>
        <w:ind w:left="567" w:right="-259" w:firstLine="283"/>
        <w:rPr>
          <w:rFonts w:eastAsia="Times New Roman"/>
          <w:sz w:val="28"/>
          <w:szCs w:val="28"/>
        </w:rPr>
      </w:pPr>
    </w:p>
    <w:p w:rsidR="001B3249" w:rsidRDefault="001B3249" w:rsidP="001B3249">
      <w:pPr>
        <w:tabs>
          <w:tab w:val="left" w:pos="567"/>
        </w:tabs>
        <w:spacing w:line="237" w:lineRule="auto"/>
        <w:ind w:left="567" w:right="-2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МБОУ  СОШ с. Комгарон открыто  для доступа в течение 6 дней в</w:t>
      </w:r>
    </w:p>
    <w:p w:rsidR="001B3249" w:rsidRDefault="001B3249" w:rsidP="001B3249">
      <w:pPr>
        <w:tabs>
          <w:tab w:val="left" w:pos="567"/>
        </w:tabs>
        <w:spacing w:line="1" w:lineRule="exact"/>
        <w:ind w:left="567"/>
        <w:rPr>
          <w:sz w:val="20"/>
          <w:szCs w:val="20"/>
        </w:rPr>
      </w:pPr>
    </w:p>
    <w:p w:rsidR="001B3249" w:rsidRDefault="001B3249" w:rsidP="001B3249">
      <w:pPr>
        <w:tabs>
          <w:tab w:val="left" w:pos="56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неделю, с понедельника по субботу, выходным является воскресенье.</w:t>
      </w:r>
    </w:p>
    <w:p w:rsidR="001B3249" w:rsidRDefault="001B3249" w:rsidP="001B3249">
      <w:pPr>
        <w:tabs>
          <w:tab w:val="left" w:pos="567"/>
        </w:tabs>
        <w:spacing w:line="13" w:lineRule="exact"/>
        <w:ind w:left="567"/>
        <w:rPr>
          <w:sz w:val="20"/>
          <w:szCs w:val="20"/>
        </w:rPr>
      </w:pPr>
    </w:p>
    <w:p w:rsidR="001B3249" w:rsidRDefault="001B3249" w:rsidP="001B3249">
      <w:pPr>
        <w:numPr>
          <w:ilvl w:val="0"/>
          <w:numId w:val="9"/>
        </w:numPr>
        <w:tabs>
          <w:tab w:val="left" w:pos="503"/>
          <w:tab w:val="left" w:pos="567"/>
        </w:tabs>
        <w:spacing w:line="234" w:lineRule="auto"/>
        <w:ind w:left="567" w:righ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праздничные дни (установленные законодательством РФ) МБОУ     СОШ с. Комгарон  не работает</w:t>
      </w:r>
    </w:p>
    <w:p w:rsidR="001B3249" w:rsidRDefault="001B3249" w:rsidP="001B3249">
      <w:pPr>
        <w:tabs>
          <w:tab w:val="left" w:pos="567"/>
        </w:tabs>
        <w:spacing w:line="15" w:lineRule="exact"/>
        <w:ind w:left="567"/>
        <w:rPr>
          <w:rFonts w:eastAsia="Times New Roman"/>
          <w:sz w:val="28"/>
          <w:szCs w:val="28"/>
        </w:rPr>
      </w:pPr>
    </w:p>
    <w:p w:rsidR="001B3249" w:rsidRDefault="001B3249" w:rsidP="001B3249">
      <w:pPr>
        <w:numPr>
          <w:ilvl w:val="1"/>
          <w:numId w:val="9"/>
        </w:numPr>
        <w:tabs>
          <w:tab w:val="left" w:pos="567"/>
          <w:tab w:val="left" w:pos="659"/>
        </w:tabs>
        <w:spacing w:line="234" w:lineRule="auto"/>
        <w:ind w:left="567" w:right="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каникулярные дни общий режим работы  школы регламентируется приказом директора по школе, в котором устанавливается особый график работы.</w:t>
      </w:r>
    </w:p>
    <w:p w:rsidR="001B3249" w:rsidRDefault="001B3249" w:rsidP="001B3249">
      <w:pPr>
        <w:tabs>
          <w:tab w:val="left" w:pos="567"/>
          <w:tab w:val="left" w:pos="659"/>
        </w:tabs>
        <w:spacing w:line="234" w:lineRule="auto"/>
        <w:ind w:left="850" w:right="40"/>
        <w:rPr>
          <w:rFonts w:eastAsia="Times New Roman"/>
          <w:sz w:val="28"/>
          <w:szCs w:val="28"/>
        </w:rPr>
      </w:pPr>
    </w:p>
    <w:p w:rsidR="001B3249" w:rsidRDefault="001B3249" w:rsidP="001B3249">
      <w:pPr>
        <w:tabs>
          <w:tab w:val="left" w:pos="567"/>
        </w:tabs>
        <w:spacing w:line="234" w:lineRule="auto"/>
        <w:ind w:left="800" w:right="800" w:firstLine="94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Годовой календарный учебный график на 2023/2024 учебный год регламентируется следующими документами:</w:t>
      </w:r>
    </w:p>
    <w:p w:rsidR="001B3249" w:rsidRDefault="001B3249" w:rsidP="001B3249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Приказы директора школы:</w:t>
      </w:r>
    </w:p>
    <w:p w:rsidR="001B3249" w:rsidRDefault="001B3249" w:rsidP="001B3249">
      <w:pPr>
        <w:tabs>
          <w:tab w:val="left" w:pos="567"/>
        </w:tabs>
        <w:spacing w:line="236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 режиме работы школы на 2023/20234 учебный год;</w:t>
      </w:r>
    </w:p>
    <w:p w:rsidR="001B3249" w:rsidRDefault="001B3249" w:rsidP="001B3249">
      <w:pPr>
        <w:tabs>
          <w:tab w:val="left" w:pos="567"/>
        </w:tabs>
        <w:spacing w:line="2" w:lineRule="exact"/>
        <w:ind w:firstLine="567"/>
        <w:rPr>
          <w:sz w:val="20"/>
          <w:szCs w:val="20"/>
        </w:rPr>
      </w:pPr>
    </w:p>
    <w:p w:rsidR="001B3249" w:rsidRDefault="001B3249" w:rsidP="001B3249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 организации питания;</w:t>
      </w:r>
    </w:p>
    <w:p w:rsidR="001B3249" w:rsidRDefault="001B3249" w:rsidP="001B3249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 организованном окончании  полугодия, учебного года ;</w:t>
      </w:r>
    </w:p>
    <w:p w:rsidR="001B3249" w:rsidRDefault="001B3249" w:rsidP="001B3249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 работе в выходные и праздничные дни</w:t>
      </w:r>
    </w:p>
    <w:p w:rsidR="001B3249" w:rsidRDefault="001B3249" w:rsidP="001B3249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Расписание:</w:t>
      </w:r>
    </w:p>
    <w:p w:rsidR="001B3249" w:rsidRDefault="001B3249" w:rsidP="001B3249">
      <w:pPr>
        <w:tabs>
          <w:tab w:val="left" w:pos="567"/>
        </w:tabs>
        <w:spacing w:line="236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–уроков;</w:t>
      </w:r>
    </w:p>
    <w:p w:rsidR="001B3249" w:rsidRDefault="001B3249" w:rsidP="001B3249">
      <w:pPr>
        <w:tabs>
          <w:tab w:val="left" w:pos="260"/>
          <w:tab w:val="left" w:pos="56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факультативных занятий;</w:t>
      </w:r>
    </w:p>
    <w:p w:rsidR="001B3249" w:rsidRDefault="001B3249" w:rsidP="001B3249">
      <w:pPr>
        <w:tabs>
          <w:tab w:val="left" w:pos="567"/>
        </w:tabs>
        <w:ind w:left="426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занятий дополнительного образования в ОУ (кружки, факультативы и т.д.).</w:t>
      </w:r>
    </w:p>
    <w:p w:rsidR="001B3249" w:rsidRDefault="001B3249" w:rsidP="001B3249">
      <w:pPr>
        <w:tabs>
          <w:tab w:val="left" w:pos="567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Графики дежурств:</w:t>
      </w:r>
    </w:p>
    <w:p w:rsidR="001B3249" w:rsidRDefault="001B3249" w:rsidP="001B3249">
      <w:pPr>
        <w:tabs>
          <w:tab w:val="left" w:pos="567"/>
        </w:tabs>
        <w:spacing w:line="236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классных коллективов;</w:t>
      </w:r>
    </w:p>
    <w:p w:rsidR="001B3249" w:rsidRDefault="001B3249" w:rsidP="001B3249">
      <w:pPr>
        <w:tabs>
          <w:tab w:val="left" w:pos="567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педагогов в коридорах и  в столовой школы;</w:t>
      </w:r>
    </w:p>
    <w:p w:rsidR="001B3249" w:rsidRDefault="001B3249" w:rsidP="001B3249">
      <w:pPr>
        <w:tabs>
          <w:tab w:val="left" w:pos="567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дежурных администраторов.</w:t>
      </w:r>
    </w:p>
    <w:p w:rsidR="001B3249" w:rsidRDefault="001B3249" w:rsidP="001B3249">
      <w:pPr>
        <w:tabs>
          <w:tab w:val="left" w:pos="567"/>
        </w:tabs>
        <w:spacing w:line="4" w:lineRule="exact"/>
        <w:ind w:firstLine="567"/>
        <w:rPr>
          <w:sz w:val="20"/>
          <w:szCs w:val="20"/>
        </w:rPr>
      </w:pPr>
    </w:p>
    <w:p w:rsidR="001B3249" w:rsidRDefault="001B3249" w:rsidP="001B3249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Должностные обязанности:</w:t>
      </w:r>
    </w:p>
    <w:p w:rsidR="001B3249" w:rsidRDefault="001B3249" w:rsidP="001B3249">
      <w:pPr>
        <w:tabs>
          <w:tab w:val="left" w:pos="567"/>
        </w:tabs>
        <w:spacing w:line="236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дежурного администратора;</w:t>
      </w:r>
    </w:p>
    <w:p w:rsidR="001B3249" w:rsidRDefault="001B3249" w:rsidP="001B3249">
      <w:pPr>
        <w:tabs>
          <w:tab w:val="left" w:pos="567"/>
        </w:tabs>
        <w:spacing w:line="2" w:lineRule="exact"/>
        <w:ind w:firstLine="567"/>
        <w:rPr>
          <w:sz w:val="20"/>
          <w:szCs w:val="20"/>
        </w:rPr>
      </w:pPr>
    </w:p>
    <w:p w:rsidR="001B3249" w:rsidRDefault="001B3249" w:rsidP="001B3249">
      <w:pPr>
        <w:pStyle w:val="aa"/>
        <w:tabs>
          <w:tab w:val="left" w:pos="567"/>
        </w:tabs>
        <w:ind w:firstLine="567"/>
        <w:rPr>
          <w:rFonts w:eastAsia="Times New Roman"/>
          <w:sz w:val="28"/>
        </w:rPr>
      </w:pPr>
      <w:r>
        <w:rPr>
          <w:rFonts w:eastAsia="Times New Roman"/>
          <w:sz w:val="28"/>
        </w:rPr>
        <w:t>–дежурного учителя</w:t>
      </w:r>
    </w:p>
    <w:p w:rsidR="001B3249" w:rsidRDefault="001B3249" w:rsidP="001B3249">
      <w:pPr>
        <w:pStyle w:val="aa"/>
        <w:tabs>
          <w:tab w:val="left" w:pos="567"/>
        </w:tabs>
        <w:ind w:firstLine="567"/>
        <w:rPr>
          <w:rFonts w:eastAsia="Times New Roman"/>
          <w:sz w:val="28"/>
        </w:rPr>
      </w:pPr>
    </w:p>
    <w:p w:rsidR="002F2D3C" w:rsidRDefault="002F2D3C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sectPr w:rsidR="002F2D3C">
      <w:pgSz w:w="11900" w:h="16841"/>
      <w:pgMar w:top="719" w:right="701" w:bottom="993" w:left="1100" w:header="0" w:footer="0" w:gutter="0"/>
      <w:cols w:space="720" w:equalWidth="0">
        <w:col w:w="100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multilevel"/>
    <w:tmpl w:val="00000124"/>
    <w:lvl w:ilvl="0">
      <w:start w:val="1"/>
      <w:numFmt w:val="bullet"/>
      <w:lvlText w:val="В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12DB"/>
    <w:multiLevelType w:val="multilevel"/>
    <w:tmpl w:val="000012DB"/>
    <w:lvl w:ilvl="0">
      <w:start w:val="1"/>
      <w:numFmt w:val="bullet"/>
      <w:lvlText w:val="-"/>
      <w:lvlJc w:val="left"/>
    </w:lvl>
    <w:lvl w:ilvl="1">
      <w:start w:val="1"/>
      <w:numFmt w:val="bullet"/>
      <w:lvlText w:val="-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153C"/>
    <w:multiLevelType w:val="multilevel"/>
    <w:tmpl w:val="0000153C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2EA6"/>
    <w:multiLevelType w:val="multilevel"/>
    <w:tmpl w:val="00002EA6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390C"/>
    <w:multiLevelType w:val="multilevel"/>
    <w:tmpl w:val="0000390C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CC3951"/>
    <w:multiLevelType w:val="multilevel"/>
    <w:tmpl w:val="00CC3951"/>
    <w:lvl w:ilvl="0">
      <w:start w:val="1"/>
      <w:numFmt w:val="decimal"/>
      <w:lvlText w:val="%1."/>
      <w:lvlJc w:val="left"/>
      <w:pPr>
        <w:ind w:left="155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531" w:hanging="2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08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4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1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1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8" w:hanging="281"/>
      </w:pPr>
      <w:rPr>
        <w:rFonts w:hint="default"/>
        <w:lang w:val="ru-RU" w:eastAsia="en-US" w:bidi="ar-SA"/>
      </w:rPr>
    </w:lvl>
  </w:abstractNum>
  <w:abstractNum w:abstractNumId="6">
    <w:nsid w:val="061865CC"/>
    <w:multiLevelType w:val="multilevel"/>
    <w:tmpl w:val="061865CC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2BBF"/>
    <w:multiLevelType w:val="multilevel"/>
    <w:tmpl w:val="31082BBF"/>
    <w:lvl w:ilvl="0">
      <w:numFmt w:val="bullet"/>
      <w:lvlText w:val=""/>
      <w:lvlJc w:val="left"/>
      <w:pPr>
        <w:ind w:left="3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20" w:hanging="70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2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8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8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709"/>
      </w:pPr>
      <w:rPr>
        <w:rFonts w:hint="default"/>
        <w:lang w:val="ru-RU" w:eastAsia="en-US" w:bidi="ar-SA"/>
      </w:rPr>
    </w:lvl>
  </w:abstractNum>
  <w:abstractNum w:abstractNumId="8">
    <w:nsid w:val="6EED5930"/>
    <w:multiLevelType w:val="multilevel"/>
    <w:tmpl w:val="6EED59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E2"/>
    <w:rsid w:val="000028AA"/>
    <w:rsid w:val="0003487D"/>
    <w:rsid w:val="00034D32"/>
    <w:rsid w:val="000431FE"/>
    <w:rsid w:val="00051858"/>
    <w:rsid w:val="0006723D"/>
    <w:rsid w:val="00082579"/>
    <w:rsid w:val="000A6A5D"/>
    <w:rsid w:val="000C06D3"/>
    <w:rsid w:val="000D05D9"/>
    <w:rsid w:val="000D5B28"/>
    <w:rsid w:val="000E4246"/>
    <w:rsid w:val="00120FD8"/>
    <w:rsid w:val="00121F3D"/>
    <w:rsid w:val="001672E8"/>
    <w:rsid w:val="00171161"/>
    <w:rsid w:val="00184A12"/>
    <w:rsid w:val="001A7B60"/>
    <w:rsid w:val="001B3249"/>
    <w:rsid w:val="001C5A67"/>
    <w:rsid w:val="001C784C"/>
    <w:rsid w:val="001E10D7"/>
    <w:rsid w:val="001F51C1"/>
    <w:rsid w:val="002136BB"/>
    <w:rsid w:val="00216207"/>
    <w:rsid w:val="002261B1"/>
    <w:rsid w:val="00236BE4"/>
    <w:rsid w:val="0025468E"/>
    <w:rsid w:val="002805C0"/>
    <w:rsid w:val="002A247A"/>
    <w:rsid w:val="002F2D3C"/>
    <w:rsid w:val="00315C08"/>
    <w:rsid w:val="0032401F"/>
    <w:rsid w:val="0032609D"/>
    <w:rsid w:val="00345FF3"/>
    <w:rsid w:val="003525D9"/>
    <w:rsid w:val="00361FE0"/>
    <w:rsid w:val="003622E9"/>
    <w:rsid w:val="0037391E"/>
    <w:rsid w:val="00377389"/>
    <w:rsid w:val="003B55E2"/>
    <w:rsid w:val="003C04C3"/>
    <w:rsid w:val="003C1C04"/>
    <w:rsid w:val="003C70B3"/>
    <w:rsid w:val="003D69E0"/>
    <w:rsid w:val="003F13A7"/>
    <w:rsid w:val="00415DEA"/>
    <w:rsid w:val="00437550"/>
    <w:rsid w:val="00437B54"/>
    <w:rsid w:val="00444A55"/>
    <w:rsid w:val="00455390"/>
    <w:rsid w:val="00463BDD"/>
    <w:rsid w:val="004A6B72"/>
    <w:rsid w:val="004B7E74"/>
    <w:rsid w:val="004C15F3"/>
    <w:rsid w:val="00501236"/>
    <w:rsid w:val="00502D0F"/>
    <w:rsid w:val="00506D2F"/>
    <w:rsid w:val="00555AD4"/>
    <w:rsid w:val="00570E9C"/>
    <w:rsid w:val="005777FA"/>
    <w:rsid w:val="005805CF"/>
    <w:rsid w:val="00581530"/>
    <w:rsid w:val="00582462"/>
    <w:rsid w:val="00584E9A"/>
    <w:rsid w:val="00586C2D"/>
    <w:rsid w:val="005A6C65"/>
    <w:rsid w:val="005B1410"/>
    <w:rsid w:val="005D2103"/>
    <w:rsid w:val="006020F2"/>
    <w:rsid w:val="006154E2"/>
    <w:rsid w:val="0063137E"/>
    <w:rsid w:val="0064108E"/>
    <w:rsid w:val="006E4C82"/>
    <w:rsid w:val="00714094"/>
    <w:rsid w:val="007458DA"/>
    <w:rsid w:val="007474DF"/>
    <w:rsid w:val="00753C99"/>
    <w:rsid w:val="00765594"/>
    <w:rsid w:val="00777E4E"/>
    <w:rsid w:val="007855C7"/>
    <w:rsid w:val="007862FB"/>
    <w:rsid w:val="00793FF9"/>
    <w:rsid w:val="007C4433"/>
    <w:rsid w:val="007F24A2"/>
    <w:rsid w:val="0080002D"/>
    <w:rsid w:val="00814F52"/>
    <w:rsid w:val="00826878"/>
    <w:rsid w:val="00831CC7"/>
    <w:rsid w:val="00832785"/>
    <w:rsid w:val="00852091"/>
    <w:rsid w:val="00862EDF"/>
    <w:rsid w:val="0087153D"/>
    <w:rsid w:val="0087689E"/>
    <w:rsid w:val="008B476B"/>
    <w:rsid w:val="008C46A2"/>
    <w:rsid w:val="008C736B"/>
    <w:rsid w:val="008E12F4"/>
    <w:rsid w:val="0090422B"/>
    <w:rsid w:val="0091520E"/>
    <w:rsid w:val="00937837"/>
    <w:rsid w:val="00946EA4"/>
    <w:rsid w:val="00952B61"/>
    <w:rsid w:val="00957490"/>
    <w:rsid w:val="0096300B"/>
    <w:rsid w:val="009650D3"/>
    <w:rsid w:val="0099254C"/>
    <w:rsid w:val="009945F2"/>
    <w:rsid w:val="009E1F54"/>
    <w:rsid w:val="009E2490"/>
    <w:rsid w:val="00A050BA"/>
    <w:rsid w:val="00A12B46"/>
    <w:rsid w:val="00A205F1"/>
    <w:rsid w:val="00A22E55"/>
    <w:rsid w:val="00A26205"/>
    <w:rsid w:val="00A36413"/>
    <w:rsid w:val="00A92ED1"/>
    <w:rsid w:val="00AA1702"/>
    <w:rsid w:val="00AB2B7C"/>
    <w:rsid w:val="00AC06C0"/>
    <w:rsid w:val="00AC4F0D"/>
    <w:rsid w:val="00AC6CB8"/>
    <w:rsid w:val="00AD41CC"/>
    <w:rsid w:val="00AE2B4B"/>
    <w:rsid w:val="00AF2585"/>
    <w:rsid w:val="00AF5412"/>
    <w:rsid w:val="00B149A2"/>
    <w:rsid w:val="00B14DCB"/>
    <w:rsid w:val="00B20B17"/>
    <w:rsid w:val="00B3466D"/>
    <w:rsid w:val="00B3594A"/>
    <w:rsid w:val="00B53D66"/>
    <w:rsid w:val="00B61071"/>
    <w:rsid w:val="00B76AB3"/>
    <w:rsid w:val="00BB6CD5"/>
    <w:rsid w:val="00C23D08"/>
    <w:rsid w:val="00C30071"/>
    <w:rsid w:val="00C40BE6"/>
    <w:rsid w:val="00C41A2A"/>
    <w:rsid w:val="00C425E5"/>
    <w:rsid w:val="00C45FE6"/>
    <w:rsid w:val="00C5497B"/>
    <w:rsid w:val="00C56465"/>
    <w:rsid w:val="00C74786"/>
    <w:rsid w:val="00C96FE4"/>
    <w:rsid w:val="00CA46F8"/>
    <w:rsid w:val="00D0645D"/>
    <w:rsid w:val="00D20C6A"/>
    <w:rsid w:val="00D3500C"/>
    <w:rsid w:val="00D46FB3"/>
    <w:rsid w:val="00D74968"/>
    <w:rsid w:val="00D813E5"/>
    <w:rsid w:val="00D93309"/>
    <w:rsid w:val="00DA0C52"/>
    <w:rsid w:val="00DA51B2"/>
    <w:rsid w:val="00DA7CA5"/>
    <w:rsid w:val="00DC553A"/>
    <w:rsid w:val="00DF77C3"/>
    <w:rsid w:val="00E15E2D"/>
    <w:rsid w:val="00E20633"/>
    <w:rsid w:val="00E208F0"/>
    <w:rsid w:val="00E32CE3"/>
    <w:rsid w:val="00E448A5"/>
    <w:rsid w:val="00E608A7"/>
    <w:rsid w:val="00E61D58"/>
    <w:rsid w:val="00E70A15"/>
    <w:rsid w:val="00E974D9"/>
    <w:rsid w:val="00EA1E17"/>
    <w:rsid w:val="00EB794E"/>
    <w:rsid w:val="00F0192A"/>
    <w:rsid w:val="00F020E9"/>
    <w:rsid w:val="00F116E8"/>
    <w:rsid w:val="00F24717"/>
    <w:rsid w:val="00F333F2"/>
    <w:rsid w:val="00F536FC"/>
    <w:rsid w:val="00F8136D"/>
    <w:rsid w:val="00F8187C"/>
    <w:rsid w:val="00F90345"/>
    <w:rsid w:val="00F9112C"/>
    <w:rsid w:val="00FA24A1"/>
    <w:rsid w:val="00FA6CE2"/>
    <w:rsid w:val="00FC7333"/>
    <w:rsid w:val="00FD2148"/>
    <w:rsid w:val="00FE02FE"/>
    <w:rsid w:val="00FF2671"/>
    <w:rsid w:val="00FF4CC2"/>
    <w:rsid w:val="00FF4D76"/>
    <w:rsid w:val="00FF5EAB"/>
    <w:rsid w:val="04A86F1F"/>
    <w:rsid w:val="6BDD4033"/>
    <w:rsid w:val="6E02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Pr>
      <w:sz w:val="24"/>
      <w:szCs w:val="24"/>
    </w:rPr>
  </w:style>
  <w:style w:type="table" w:styleId="a9">
    <w:name w:val="Table Grid"/>
    <w:basedOn w:val="a1"/>
    <w:uiPriority w:val="5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customStyle="1" w:styleId="a7">
    <w:name w:val="Основной текст Знак"/>
    <w:basedOn w:val="a0"/>
    <w:link w:val="a6"/>
    <w:uiPriority w:val="1"/>
    <w:rPr>
      <w:rFonts w:eastAsia="Times New Roman"/>
      <w:sz w:val="24"/>
      <w:szCs w:val="24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320" w:lineRule="exact"/>
      <w:jc w:val="center"/>
    </w:pPr>
    <w:rPr>
      <w:rFonts w:ascii="Verdana" w:eastAsia="Verdana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Pr>
      <w:sz w:val="24"/>
      <w:szCs w:val="24"/>
    </w:rPr>
  </w:style>
  <w:style w:type="table" w:styleId="a9">
    <w:name w:val="Table Grid"/>
    <w:basedOn w:val="a1"/>
    <w:uiPriority w:val="5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customStyle="1" w:styleId="a7">
    <w:name w:val="Основной текст Знак"/>
    <w:basedOn w:val="a0"/>
    <w:link w:val="a6"/>
    <w:uiPriority w:val="1"/>
    <w:rPr>
      <w:rFonts w:eastAsia="Times New Roman"/>
      <w:sz w:val="24"/>
      <w:szCs w:val="24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320" w:lineRule="exact"/>
      <w:jc w:val="center"/>
    </w:pPr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DCD1C-B704-4E48-8938-58DBABC1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зарина</cp:lastModifiedBy>
  <cp:revision>9</cp:revision>
  <cp:lastPrinted>2021-09-25T13:21:00Z</cp:lastPrinted>
  <dcterms:created xsi:type="dcterms:W3CDTF">2023-09-20T09:12:00Z</dcterms:created>
  <dcterms:modified xsi:type="dcterms:W3CDTF">2023-10-11T12:10:00Z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CDFAF990E81F4BFEB49D020D4D5FCBE1</vt:lpwstr>
  </property>
</Properties>
</file>